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A28" w:rsidRPr="00F60A28" w:rsidRDefault="00F60A28" w:rsidP="00F60A28">
      <w:pPr>
        <w:jc w:val="right"/>
        <w:rPr>
          <w:b/>
          <w:i/>
          <w:u w:val="single"/>
        </w:rPr>
      </w:pPr>
      <w:r w:rsidRPr="00F60A28">
        <w:rPr>
          <w:b/>
          <w:i/>
          <w:u w:val="single"/>
        </w:rPr>
        <w:t>проект</w:t>
      </w:r>
    </w:p>
    <w:tbl>
      <w:tblPr>
        <w:tblW w:w="0" w:type="auto"/>
        <w:tblInd w:w="-426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0"/>
        <w:gridCol w:w="5733"/>
      </w:tblGrid>
      <w:tr w:rsidR="00665B4E" w:rsidRPr="00F67F8F" w:rsidTr="00F60A28">
        <w:trPr>
          <w:trHeight w:hRule="exact" w:val="1928"/>
        </w:trPr>
        <w:tc>
          <w:tcPr>
            <w:tcW w:w="9782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F20E6F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931A17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0A28">
        <w:tc>
          <w:tcPr>
            <w:tcW w:w="9782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F20E6F">
              <w:rPr>
                <w:b/>
                <w:caps/>
                <w:sz w:val="28"/>
                <w:szCs w:val="28"/>
              </w:rPr>
              <w:t>восьм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0A28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34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F60A28" w:rsidTr="00F60A28">
        <w:trPr>
          <w:trHeight w:val="2155"/>
        </w:trPr>
        <w:tc>
          <w:tcPr>
            <w:tcW w:w="9782" w:type="dxa"/>
            <w:gridSpan w:val="5"/>
            <w:shd w:val="clear" w:color="auto" w:fill="auto"/>
          </w:tcPr>
          <w:p w:rsidR="00B269AE" w:rsidRPr="00F60A28" w:rsidRDefault="00F20E6F" w:rsidP="00C84055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 w:rsidRPr="00F60A28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2E84B4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60A28" w:rsidRPr="00F60A28">
              <w:rPr>
                <w:color w:val="000000"/>
                <w:sz w:val="28"/>
                <w:szCs w:val="28"/>
              </w:rPr>
              <w:t>О внесении изменений в решение Городско</w:t>
            </w:r>
            <w:r w:rsidR="00C84055">
              <w:rPr>
                <w:color w:val="000000"/>
                <w:sz w:val="28"/>
                <w:szCs w:val="28"/>
              </w:rPr>
              <w:t>й Думы города Усть-Илимска от 26.12.2024</w:t>
            </w:r>
            <w:r w:rsidR="00F60A28" w:rsidRPr="00F60A28">
              <w:rPr>
                <w:color w:val="000000"/>
                <w:sz w:val="28"/>
                <w:szCs w:val="28"/>
              </w:rPr>
              <w:t xml:space="preserve">г. № </w:t>
            </w:r>
            <w:r w:rsidR="00C84055">
              <w:rPr>
                <w:color w:val="000000"/>
                <w:sz w:val="28"/>
                <w:szCs w:val="28"/>
              </w:rPr>
              <w:t>8/29</w:t>
            </w:r>
          </w:p>
        </w:tc>
      </w:tr>
    </w:tbl>
    <w:p w:rsidR="00347BF1" w:rsidRDefault="00347BF1" w:rsidP="0078784A">
      <w:pPr>
        <w:pStyle w:val="2"/>
        <w:ind w:left="0"/>
        <w:jc w:val="both"/>
        <w:rPr>
          <w:sz w:val="28"/>
          <w:szCs w:val="28"/>
        </w:rPr>
      </w:pPr>
    </w:p>
    <w:p w:rsidR="00F60A28" w:rsidRPr="00F60A28" w:rsidRDefault="00F60A28" w:rsidP="00F60A28">
      <w:pPr>
        <w:pStyle w:val="2"/>
        <w:ind w:left="0" w:firstLine="708"/>
        <w:jc w:val="both"/>
        <w:rPr>
          <w:sz w:val="28"/>
          <w:szCs w:val="28"/>
        </w:rPr>
      </w:pPr>
      <w:r w:rsidRPr="00F60A28">
        <w:rPr>
          <w:sz w:val="28"/>
          <w:szCs w:val="28"/>
        </w:rPr>
        <w:t>Руководствуясь Бюджетным кодексом Российской Федерации, статьями 5, 26</w:t>
      </w:r>
      <w:r w:rsidRPr="00386BF7">
        <w:rPr>
          <w:szCs w:val="28"/>
        </w:rPr>
        <w:t xml:space="preserve"> </w:t>
      </w:r>
      <w:r w:rsidRPr="00F60A28">
        <w:rPr>
          <w:sz w:val="28"/>
          <w:szCs w:val="28"/>
        </w:rPr>
        <w:t>Положения о бюджетном процессе в муниципальном образовании город Усть-Илимск, утвержденного решением Городской Думы города Усть-Илимска от 28.03.2012г. № 39/241, статьями 23, 25, 34, 43, 51, 52, 53, 58 Устава муниципального образования город Усть-Илимск, Городская Дума, –</w:t>
      </w:r>
    </w:p>
    <w:p w:rsidR="00F60A28" w:rsidRPr="00F60A28" w:rsidRDefault="00F60A28" w:rsidP="00F60A28">
      <w:pPr>
        <w:ind w:firstLine="708"/>
        <w:jc w:val="both"/>
        <w:rPr>
          <w:b/>
          <w:bCs/>
          <w:sz w:val="28"/>
          <w:szCs w:val="28"/>
        </w:rPr>
      </w:pPr>
      <w:r w:rsidRPr="00F60A28">
        <w:rPr>
          <w:b/>
          <w:bCs/>
          <w:sz w:val="28"/>
          <w:szCs w:val="28"/>
        </w:rPr>
        <w:t>РЕШИЛА:</w:t>
      </w:r>
    </w:p>
    <w:p w:rsidR="00F60A28" w:rsidRPr="00F60A28" w:rsidRDefault="00F60A28" w:rsidP="00F60A28">
      <w:pPr>
        <w:ind w:firstLine="708"/>
        <w:jc w:val="both"/>
        <w:rPr>
          <w:sz w:val="28"/>
          <w:szCs w:val="28"/>
        </w:rPr>
      </w:pPr>
      <w:r w:rsidRPr="00F60A28">
        <w:rPr>
          <w:sz w:val="28"/>
          <w:szCs w:val="28"/>
        </w:rPr>
        <w:t>1. Внести в решение Городской Думы города Усть-Илимска от 2</w:t>
      </w:r>
      <w:r w:rsidR="00E3215C">
        <w:rPr>
          <w:sz w:val="28"/>
          <w:szCs w:val="28"/>
        </w:rPr>
        <w:t>6</w:t>
      </w:r>
      <w:r w:rsidRPr="00F60A28">
        <w:rPr>
          <w:sz w:val="28"/>
          <w:szCs w:val="28"/>
        </w:rPr>
        <w:t>.12.202</w:t>
      </w:r>
      <w:r w:rsidR="00E3215C">
        <w:rPr>
          <w:sz w:val="28"/>
          <w:szCs w:val="28"/>
        </w:rPr>
        <w:t>4</w:t>
      </w:r>
      <w:r w:rsidRPr="00F60A28">
        <w:rPr>
          <w:sz w:val="28"/>
          <w:szCs w:val="28"/>
        </w:rPr>
        <w:t>г.  № </w:t>
      </w:r>
      <w:r w:rsidR="00E3215C">
        <w:rPr>
          <w:sz w:val="28"/>
          <w:szCs w:val="28"/>
        </w:rPr>
        <w:t>8</w:t>
      </w:r>
      <w:r w:rsidRPr="00F60A28">
        <w:rPr>
          <w:sz w:val="28"/>
          <w:szCs w:val="28"/>
        </w:rPr>
        <w:t>/</w:t>
      </w:r>
      <w:r w:rsidR="00E3215C">
        <w:rPr>
          <w:sz w:val="28"/>
          <w:szCs w:val="28"/>
        </w:rPr>
        <w:t>29</w:t>
      </w:r>
      <w:r w:rsidRPr="00F60A28">
        <w:rPr>
          <w:sz w:val="28"/>
          <w:szCs w:val="28"/>
        </w:rPr>
        <w:t xml:space="preserve"> «О бюджете города на 202</w:t>
      </w:r>
      <w:r w:rsidR="00E3215C">
        <w:rPr>
          <w:sz w:val="28"/>
          <w:szCs w:val="28"/>
        </w:rPr>
        <w:t>5</w:t>
      </w:r>
      <w:r w:rsidRPr="00F60A28">
        <w:rPr>
          <w:sz w:val="28"/>
          <w:szCs w:val="28"/>
        </w:rPr>
        <w:t xml:space="preserve"> год и плановый период 202</w:t>
      </w:r>
      <w:r w:rsidR="00E3215C">
        <w:rPr>
          <w:sz w:val="28"/>
          <w:szCs w:val="28"/>
        </w:rPr>
        <w:t>6</w:t>
      </w:r>
      <w:r w:rsidRPr="00F60A28">
        <w:rPr>
          <w:sz w:val="28"/>
          <w:szCs w:val="28"/>
        </w:rPr>
        <w:t xml:space="preserve"> и 202</w:t>
      </w:r>
      <w:r w:rsidR="00E3215C">
        <w:rPr>
          <w:sz w:val="28"/>
          <w:szCs w:val="28"/>
        </w:rPr>
        <w:t>7</w:t>
      </w:r>
      <w:r w:rsidRPr="00F60A28">
        <w:rPr>
          <w:sz w:val="28"/>
          <w:szCs w:val="28"/>
        </w:rPr>
        <w:t xml:space="preserve"> годов» следующие изменения: </w:t>
      </w:r>
    </w:p>
    <w:p w:rsidR="00F60A28" w:rsidRPr="00F60A28" w:rsidRDefault="00F60A28" w:rsidP="00F60A28">
      <w:pPr>
        <w:ind w:firstLine="708"/>
        <w:jc w:val="both"/>
        <w:rPr>
          <w:sz w:val="28"/>
          <w:szCs w:val="28"/>
        </w:rPr>
      </w:pPr>
      <w:r w:rsidRPr="00F60A28">
        <w:rPr>
          <w:sz w:val="28"/>
          <w:szCs w:val="28"/>
        </w:rPr>
        <w:t>1) пункт</w:t>
      </w:r>
      <w:r w:rsidR="00E3215C">
        <w:rPr>
          <w:sz w:val="28"/>
          <w:szCs w:val="28"/>
        </w:rPr>
        <w:t>ы</w:t>
      </w:r>
      <w:r w:rsidRPr="00F60A28">
        <w:rPr>
          <w:sz w:val="28"/>
          <w:szCs w:val="28"/>
        </w:rPr>
        <w:t xml:space="preserve"> 1</w:t>
      </w:r>
      <w:r w:rsidR="00E3215C">
        <w:rPr>
          <w:sz w:val="28"/>
          <w:szCs w:val="28"/>
        </w:rPr>
        <w:t>, 2</w:t>
      </w:r>
      <w:r w:rsidRPr="00F60A28">
        <w:rPr>
          <w:sz w:val="28"/>
          <w:szCs w:val="28"/>
        </w:rPr>
        <w:t xml:space="preserve"> изложить в следующей редакции:</w:t>
      </w:r>
    </w:p>
    <w:p w:rsidR="00F60A28" w:rsidRPr="001E54EB" w:rsidRDefault="00F60A28" w:rsidP="00F60A2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E54EB">
        <w:rPr>
          <w:sz w:val="28"/>
          <w:szCs w:val="28"/>
        </w:rPr>
        <w:t>«</w:t>
      </w:r>
      <w:r w:rsidRPr="001E54EB">
        <w:rPr>
          <w:color w:val="000000"/>
          <w:sz w:val="28"/>
          <w:szCs w:val="28"/>
        </w:rPr>
        <w:t>1. Утвердить основные характеристики бюджета города на 202</w:t>
      </w:r>
      <w:r w:rsidR="00E3215C" w:rsidRPr="001E54EB">
        <w:rPr>
          <w:color w:val="000000"/>
          <w:sz w:val="28"/>
          <w:szCs w:val="28"/>
        </w:rPr>
        <w:t>5</w:t>
      </w:r>
      <w:r w:rsidRPr="001E54EB">
        <w:rPr>
          <w:color w:val="000000"/>
          <w:sz w:val="28"/>
          <w:szCs w:val="28"/>
        </w:rPr>
        <w:t xml:space="preserve"> год:</w:t>
      </w:r>
    </w:p>
    <w:p w:rsidR="00F60A28" w:rsidRPr="001E54EB" w:rsidRDefault="00F60A28" w:rsidP="00F60A28">
      <w:pPr>
        <w:ind w:firstLine="709"/>
        <w:jc w:val="both"/>
        <w:rPr>
          <w:color w:val="000000"/>
          <w:sz w:val="28"/>
          <w:szCs w:val="28"/>
        </w:rPr>
      </w:pPr>
      <w:r w:rsidRPr="001E54EB">
        <w:rPr>
          <w:color w:val="000000"/>
          <w:sz w:val="28"/>
          <w:szCs w:val="28"/>
        </w:rPr>
        <w:t xml:space="preserve">прогнозируемый общий объем доходов в сумме </w:t>
      </w:r>
      <w:r w:rsidR="00F91490">
        <w:rPr>
          <w:color w:val="000000"/>
          <w:sz w:val="28"/>
          <w:szCs w:val="28"/>
        </w:rPr>
        <w:t xml:space="preserve">5 144 823 </w:t>
      </w:r>
      <w:r w:rsidR="00F91490" w:rsidRPr="00F91490">
        <w:rPr>
          <w:color w:val="000000"/>
          <w:sz w:val="28"/>
          <w:szCs w:val="28"/>
        </w:rPr>
        <w:t>804</w:t>
      </w:r>
      <w:r w:rsidRPr="00F91490">
        <w:rPr>
          <w:color w:val="000000"/>
          <w:sz w:val="28"/>
          <w:szCs w:val="28"/>
        </w:rPr>
        <w:t xml:space="preserve"> рубл</w:t>
      </w:r>
      <w:r w:rsidR="00F91490" w:rsidRPr="00F91490">
        <w:rPr>
          <w:color w:val="000000"/>
          <w:sz w:val="28"/>
          <w:szCs w:val="28"/>
        </w:rPr>
        <w:t>я</w:t>
      </w:r>
      <w:r w:rsidRPr="00F91490">
        <w:rPr>
          <w:color w:val="000000"/>
          <w:sz w:val="28"/>
          <w:szCs w:val="28"/>
        </w:rPr>
        <w:t xml:space="preserve"> </w:t>
      </w:r>
      <w:r w:rsidR="00F91490" w:rsidRPr="00F91490">
        <w:rPr>
          <w:color w:val="000000"/>
          <w:sz w:val="28"/>
          <w:szCs w:val="28"/>
        </w:rPr>
        <w:t>30</w:t>
      </w:r>
      <w:r w:rsidRPr="00F91490">
        <w:rPr>
          <w:color w:val="000000"/>
          <w:sz w:val="28"/>
          <w:szCs w:val="28"/>
        </w:rPr>
        <w:t xml:space="preserve"> копе</w:t>
      </w:r>
      <w:r w:rsidR="00F91490" w:rsidRPr="00F91490">
        <w:rPr>
          <w:color w:val="000000"/>
          <w:sz w:val="28"/>
          <w:szCs w:val="28"/>
        </w:rPr>
        <w:t>е</w:t>
      </w:r>
      <w:r w:rsidRPr="00F91490">
        <w:rPr>
          <w:color w:val="000000"/>
          <w:sz w:val="28"/>
          <w:szCs w:val="28"/>
        </w:rPr>
        <w:t>к, в том числе налоговые и неналоговые доходы в сумме 1</w:t>
      </w:r>
      <w:r w:rsidR="00F91490" w:rsidRPr="00F91490">
        <w:rPr>
          <w:color w:val="000000"/>
          <w:sz w:val="28"/>
          <w:szCs w:val="28"/>
        </w:rPr>
        <w:t> 441 044 925</w:t>
      </w:r>
      <w:r w:rsidRPr="00F91490">
        <w:rPr>
          <w:color w:val="000000"/>
          <w:sz w:val="28"/>
          <w:szCs w:val="28"/>
        </w:rPr>
        <w:t xml:space="preserve"> рублей </w:t>
      </w:r>
      <w:r w:rsidR="00F91490" w:rsidRPr="00F91490">
        <w:rPr>
          <w:color w:val="000000"/>
          <w:sz w:val="28"/>
          <w:szCs w:val="28"/>
        </w:rPr>
        <w:t>7</w:t>
      </w:r>
      <w:r w:rsidR="00722DBC" w:rsidRPr="00F91490">
        <w:rPr>
          <w:color w:val="000000"/>
          <w:sz w:val="28"/>
          <w:szCs w:val="28"/>
        </w:rPr>
        <w:t>6</w:t>
      </w:r>
      <w:r w:rsidRPr="00F91490">
        <w:rPr>
          <w:color w:val="000000"/>
          <w:sz w:val="28"/>
          <w:szCs w:val="28"/>
        </w:rPr>
        <w:t xml:space="preserve"> копе</w:t>
      </w:r>
      <w:r w:rsidR="00F91490" w:rsidRPr="00F91490">
        <w:rPr>
          <w:color w:val="000000"/>
          <w:sz w:val="28"/>
          <w:szCs w:val="28"/>
        </w:rPr>
        <w:t>е</w:t>
      </w:r>
      <w:r w:rsidR="00722DBC" w:rsidRPr="00F91490">
        <w:rPr>
          <w:color w:val="000000"/>
          <w:sz w:val="28"/>
          <w:szCs w:val="28"/>
        </w:rPr>
        <w:t>к</w:t>
      </w:r>
      <w:r w:rsidRPr="00F91490">
        <w:rPr>
          <w:color w:val="000000"/>
          <w:sz w:val="28"/>
          <w:szCs w:val="28"/>
        </w:rPr>
        <w:t>, безвозмездные поступления в сумме 3</w:t>
      </w:r>
      <w:r w:rsidR="00F91490" w:rsidRPr="00F91490">
        <w:rPr>
          <w:color w:val="000000"/>
          <w:sz w:val="28"/>
          <w:szCs w:val="28"/>
        </w:rPr>
        <w:t> 703 778 878</w:t>
      </w:r>
      <w:r w:rsidRPr="00F91490">
        <w:rPr>
          <w:color w:val="000000"/>
          <w:sz w:val="28"/>
          <w:szCs w:val="28"/>
        </w:rPr>
        <w:t xml:space="preserve"> рублей </w:t>
      </w:r>
      <w:r w:rsidR="00F91490" w:rsidRPr="00F91490">
        <w:rPr>
          <w:color w:val="000000"/>
          <w:sz w:val="28"/>
          <w:szCs w:val="28"/>
        </w:rPr>
        <w:t>54</w:t>
      </w:r>
      <w:r w:rsidRPr="00F91490">
        <w:rPr>
          <w:color w:val="000000"/>
          <w:sz w:val="28"/>
          <w:szCs w:val="28"/>
        </w:rPr>
        <w:t xml:space="preserve"> копе</w:t>
      </w:r>
      <w:r w:rsidR="00722DBC" w:rsidRPr="00F91490">
        <w:rPr>
          <w:color w:val="000000"/>
          <w:sz w:val="28"/>
          <w:szCs w:val="28"/>
        </w:rPr>
        <w:t>йки</w:t>
      </w:r>
      <w:r w:rsidRPr="00F91490">
        <w:rPr>
          <w:color w:val="000000"/>
          <w:sz w:val="28"/>
          <w:szCs w:val="28"/>
        </w:rPr>
        <w:t>, из них объем межбюджетных трансфер</w:t>
      </w:r>
      <w:r w:rsidRPr="001E54EB">
        <w:rPr>
          <w:color w:val="000000"/>
          <w:sz w:val="28"/>
          <w:szCs w:val="28"/>
        </w:rPr>
        <w:t xml:space="preserve">тов от других бюджетов бюджетной системы Российской Федерации в </w:t>
      </w:r>
      <w:r w:rsidRPr="00F91490">
        <w:rPr>
          <w:color w:val="000000"/>
          <w:sz w:val="28"/>
          <w:szCs w:val="28"/>
        </w:rPr>
        <w:t>сумме 3</w:t>
      </w:r>
      <w:r w:rsidR="00F91490" w:rsidRPr="00F91490">
        <w:rPr>
          <w:color w:val="000000"/>
          <w:sz w:val="28"/>
          <w:szCs w:val="28"/>
        </w:rPr>
        <w:t> 698</w:t>
      </w:r>
      <w:r w:rsidR="00F91490">
        <w:rPr>
          <w:color w:val="000000"/>
          <w:sz w:val="28"/>
          <w:szCs w:val="28"/>
        </w:rPr>
        <w:t> 255 395</w:t>
      </w:r>
      <w:r w:rsidRPr="001E54EB">
        <w:rPr>
          <w:color w:val="000000"/>
          <w:sz w:val="28"/>
          <w:szCs w:val="28"/>
        </w:rPr>
        <w:t xml:space="preserve"> рублей</w:t>
      </w:r>
      <w:r w:rsidR="00F91490">
        <w:rPr>
          <w:color w:val="000000"/>
          <w:sz w:val="28"/>
          <w:szCs w:val="28"/>
        </w:rPr>
        <w:t xml:space="preserve"> 32 копейки</w:t>
      </w:r>
      <w:r w:rsidRPr="001E54EB">
        <w:rPr>
          <w:color w:val="000000"/>
          <w:sz w:val="28"/>
          <w:szCs w:val="28"/>
        </w:rPr>
        <w:t>;</w:t>
      </w:r>
    </w:p>
    <w:p w:rsidR="00F60A28" w:rsidRPr="001E54EB" w:rsidRDefault="00F60A28" w:rsidP="00F60A28">
      <w:pPr>
        <w:ind w:firstLine="709"/>
        <w:jc w:val="both"/>
        <w:rPr>
          <w:color w:val="000000"/>
          <w:sz w:val="28"/>
          <w:szCs w:val="28"/>
        </w:rPr>
      </w:pPr>
      <w:r w:rsidRPr="001E54EB">
        <w:rPr>
          <w:color w:val="000000"/>
          <w:sz w:val="28"/>
          <w:szCs w:val="28"/>
        </w:rPr>
        <w:t xml:space="preserve">общий объем расходов в сумме </w:t>
      </w:r>
      <w:r w:rsidR="00024440">
        <w:rPr>
          <w:color w:val="000000"/>
          <w:sz w:val="28"/>
          <w:szCs w:val="28"/>
        </w:rPr>
        <w:t>5 268 </w:t>
      </w:r>
      <w:r w:rsidR="008A0D9A">
        <w:rPr>
          <w:color w:val="000000"/>
          <w:sz w:val="28"/>
          <w:szCs w:val="28"/>
        </w:rPr>
        <w:t>9</w:t>
      </w:r>
      <w:r w:rsidR="00024440">
        <w:rPr>
          <w:color w:val="000000"/>
          <w:sz w:val="28"/>
          <w:szCs w:val="28"/>
        </w:rPr>
        <w:t>74 048</w:t>
      </w:r>
      <w:r w:rsidRPr="001E54EB">
        <w:rPr>
          <w:color w:val="000000"/>
          <w:sz w:val="28"/>
          <w:szCs w:val="28"/>
        </w:rPr>
        <w:t xml:space="preserve"> рублей </w:t>
      </w:r>
      <w:r w:rsidR="00024440">
        <w:rPr>
          <w:color w:val="000000"/>
          <w:sz w:val="28"/>
          <w:szCs w:val="28"/>
        </w:rPr>
        <w:t>80</w:t>
      </w:r>
      <w:r w:rsidRPr="001E54EB">
        <w:rPr>
          <w:color w:val="000000"/>
          <w:sz w:val="28"/>
          <w:szCs w:val="28"/>
        </w:rPr>
        <w:t xml:space="preserve"> копе</w:t>
      </w:r>
      <w:r w:rsidR="00722DBC" w:rsidRPr="001E54EB">
        <w:rPr>
          <w:color w:val="000000"/>
          <w:sz w:val="28"/>
          <w:szCs w:val="28"/>
        </w:rPr>
        <w:t>ек</w:t>
      </w:r>
      <w:r w:rsidRPr="001E54EB">
        <w:rPr>
          <w:color w:val="000000"/>
          <w:sz w:val="28"/>
          <w:szCs w:val="28"/>
        </w:rPr>
        <w:t>;</w:t>
      </w:r>
    </w:p>
    <w:p w:rsidR="00E3215C" w:rsidRPr="001E54EB" w:rsidRDefault="00F60A28" w:rsidP="00F60A2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E54EB">
        <w:rPr>
          <w:color w:val="000000"/>
          <w:sz w:val="28"/>
          <w:szCs w:val="28"/>
        </w:rPr>
        <w:t xml:space="preserve">размер дефицита бюджета города в сумме </w:t>
      </w:r>
      <w:r w:rsidR="00F91490">
        <w:rPr>
          <w:color w:val="000000"/>
          <w:sz w:val="28"/>
          <w:szCs w:val="28"/>
        </w:rPr>
        <w:t>12</w:t>
      </w:r>
      <w:r w:rsidR="008A0D9A">
        <w:rPr>
          <w:color w:val="000000"/>
          <w:sz w:val="28"/>
          <w:szCs w:val="28"/>
        </w:rPr>
        <w:t>4</w:t>
      </w:r>
      <w:r w:rsidR="00F91490">
        <w:rPr>
          <w:color w:val="000000"/>
          <w:sz w:val="28"/>
          <w:szCs w:val="28"/>
        </w:rPr>
        <w:t> </w:t>
      </w:r>
      <w:r w:rsidR="008A0D9A">
        <w:rPr>
          <w:color w:val="000000"/>
          <w:sz w:val="28"/>
          <w:szCs w:val="28"/>
        </w:rPr>
        <w:t>1</w:t>
      </w:r>
      <w:r w:rsidR="00F91490">
        <w:rPr>
          <w:color w:val="000000"/>
          <w:sz w:val="28"/>
          <w:szCs w:val="28"/>
        </w:rPr>
        <w:t>50 244</w:t>
      </w:r>
      <w:r w:rsidRPr="001E54EB">
        <w:rPr>
          <w:color w:val="000000"/>
          <w:sz w:val="28"/>
          <w:szCs w:val="28"/>
        </w:rPr>
        <w:t xml:space="preserve"> рубл</w:t>
      </w:r>
      <w:r w:rsidR="00F91490">
        <w:rPr>
          <w:color w:val="000000"/>
          <w:sz w:val="28"/>
          <w:szCs w:val="28"/>
        </w:rPr>
        <w:t>я</w:t>
      </w:r>
      <w:r w:rsidRPr="001E54EB">
        <w:rPr>
          <w:color w:val="000000"/>
          <w:sz w:val="28"/>
          <w:szCs w:val="28"/>
        </w:rPr>
        <w:t xml:space="preserve"> </w:t>
      </w:r>
      <w:r w:rsidR="009C3458" w:rsidRPr="00F91490">
        <w:rPr>
          <w:color w:val="000000"/>
          <w:sz w:val="28"/>
          <w:szCs w:val="28"/>
        </w:rPr>
        <w:t>5</w:t>
      </w:r>
      <w:r w:rsidR="00F91490" w:rsidRPr="00F91490">
        <w:rPr>
          <w:color w:val="000000"/>
          <w:sz w:val="28"/>
          <w:szCs w:val="28"/>
        </w:rPr>
        <w:t>0</w:t>
      </w:r>
      <w:r w:rsidRPr="00F91490">
        <w:rPr>
          <w:color w:val="000000"/>
          <w:sz w:val="28"/>
          <w:szCs w:val="28"/>
        </w:rPr>
        <w:t xml:space="preserve"> копе</w:t>
      </w:r>
      <w:r w:rsidR="009C3458" w:rsidRPr="00F91490">
        <w:rPr>
          <w:color w:val="000000"/>
          <w:sz w:val="28"/>
          <w:szCs w:val="28"/>
        </w:rPr>
        <w:t>ек</w:t>
      </w:r>
      <w:r w:rsidRPr="00F91490">
        <w:rPr>
          <w:color w:val="000000"/>
          <w:sz w:val="28"/>
          <w:szCs w:val="28"/>
        </w:rPr>
        <w:t xml:space="preserve"> или </w:t>
      </w:r>
      <w:r w:rsidR="00F91490" w:rsidRPr="00F91490">
        <w:rPr>
          <w:color w:val="000000"/>
          <w:sz w:val="28"/>
          <w:szCs w:val="28"/>
        </w:rPr>
        <w:t>8,6</w:t>
      </w:r>
      <w:r w:rsidRPr="00F91490">
        <w:rPr>
          <w:color w:val="000000"/>
          <w:sz w:val="28"/>
          <w:szCs w:val="28"/>
        </w:rPr>
        <w:t xml:space="preserve"> процента утвержденного годового объема доходов бюджета города</w:t>
      </w:r>
      <w:r w:rsidRPr="001E54EB">
        <w:rPr>
          <w:color w:val="000000"/>
          <w:sz w:val="28"/>
          <w:szCs w:val="28"/>
        </w:rPr>
        <w:t xml:space="preserve"> без учета утвержденного объема безвозмездных поступлений.</w:t>
      </w:r>
    </w:p>
    <w:p w:rsidR="00A50183" w:rsidRPr="001E54EB" w:rsidRDefault="00E3215C" w:rsidP="00A501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E54EB">
        <w:rPr>
          <w:color w:val="000000"/>
          <w:sz w:val="28"/>
          <w:szCs w:val="28"/>
        </w:rPr>
        <w:t xml:space="preserve">2. </w:t>
      </w:r>
      <w:r w:rsidR="00A50183" w:rsidRPr="001E54EB">
        <w:rPr>
          <w:color w:val="000000"/>
          <w:sz w:val="28"/>
          <w:szCs w:val="28"/>
        </w:rPr>
        <w:t xml:space="preserve">Утвердить основные характеристики бюджета города на плановый период 2026 и 2027 годов: </w:t>
      </w:r>
    </w:p>
    <w:p w:rsidR="00A50183" w:rsidRPr="001E54EB" w:rsidRDefault="00A50183" w:rsidP="00A501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E54EB">
        <w:rPr>
          <w:color w:val="000000"/>
          <w:sz w:val="28"/>
          <w:szCs w:val="28"/>
        </w:rPr>
        <w:t xml:space="preserve">прогнозируемый общий объем доходов на 2026 год в сумме </w:t>
      </w:r>
      <w:r w:rsidRPr="000A1CBB">
        <w:rPr>
          <w:color w:val="000000"/>
          <w:sz w:val="28"/>
          <w:szCs w:val="28"/>
        </w:rPr>
        <w:t>4</w:t>
      </w:r>
      <w:r w:rsidR="00C84055" w:rsidRPr="000A1CBB">
        <w:rPr>
          <w:color w:val="000000"/>
          <w:sz w:val="28"/>
          <w:szCs w:val="28"/>
        </w:rPr>
        <w:t> 21</w:t>
      </w:r>
      <w:r w:rsidR="000A1CBB" w:rsidRPr="000A1CBB">
        <w:rPr>
          <w:color w:val="000000"/>
          <w:sz w:val="28"/>
          <w:szCs w:val="28"/>
        </w:rPr>
        <w:t>4</w:t>
      </w:r>
      <w:r w:rsidR="00C84055" w:rsidRPr="000A1CBB">
        <w:rPr>
          <w:color w:val="000000"/>
          <w:sz w:val="28"/>
          <w:szCs w:val="28"/>
        </w:rPr>
        <w:t> </w:t>
      </w:r>
      <w:r w:rsidR="000A1CBB" w:rsidRPr="000A1CBB">
        <w:rPr>
          <w:color w:val="000000"/>
          <w:sz w:val="28"/>
          <w:szCs w:val="28"/>
        </w:rPr>
        <w:t>74</w:t>
      </w:r>
      <w:r w:rsidR="00C84055" w:rsidRPr="000A1CBB">
        <w:rPr>
          <w:color w:val="000000"/>
          <w:sz w:val="28"/>
          <w:szCs w:val="28"/>
        </w:rPr>
        <w:t>4</w:t>
      </w:r>
      <w:r w:rsidR="007C2DEF" w:rsidRPr="000A1CBB">
        <w:rPr>
          <w:color w:val="000000"/>
          <w:sz w:val="28"/>
          <w:szCs w:val="28"/>
        </w:rPr>
        <w:t xml:space="preserve"> </w:t>
      </w:r>
      <w:r w:rsidR="000A1CBB" w:rsidRPr="000A1CBB">
        <w:rPr>
          <w:color w:val="000000"/>
          <w:sz w:val="28"/>
          <w:szCs w:val="28"/>
        </w:rPr>
        <w:t>9</w:t>
      </w:r>
      <w:r w:rsidR="007C2DEF" w:rsidRPr="000A1CBB">
        <w:rPr>
          <w:color w:val="000000"/>
          <w:sz w:val="28"/>
          <w:szCs w:val="28"/>
        </w:rPr>
        <w:t>93</w:t>
      </w:r>
      <w:r w:rsidRPr="000A1CBB">
        <w:rPr>
          <w:color w:val="000000"/>
          <w:sz w:val="28"/>
          <w:szCs w:val="28"/>
        </w:rPr>
        <w:t xml:space="preserve"> рубля </w:t>
      </w:r>
      <w:r w:rsidR="007C2DEF" w:rsidRPr="000A1CBB">
        <w:rPr>
          <w:color w:val="000000"/>
          <w:sz w:val="28"/>
          <w:szCs w:val="28"/>
        </w:rPr>
        <w:t>17</w:t>
      </w:r>
      <w:r w:rsidRPr="000A1CBB">
        <w:rPr>
          <w:color w:val="000000"/>
          <w:sz w:val="28"/>
          <w:szCs w:val="28"/>
        </w:rPr>
        <w:t xml:space="preserve"> копеек,</w:t>
      </w:r>
      <w:r w:rsidRPr="001E54EB">
        <w:rPr>
          <w:color w:val="000000"/>
          <w:sz w:val="28"/>
          <w:szCs w:val="28"/>
        </w:rPr>
        <w:t xml:space="preserve"> в том числе налоговые и неналоговые доходы в сумме </w:t>
      </w:r>
      <w:r w:rsidRPr="00E71BEF">
        <w:rPr>
          <w:color w:val="000000"/>
          <w:sz w:val="28"/>
          <w:szCs w:val="28"/>
        </w:rPr>
        <w:t>1 452 684 982 рубля 26</w:t>
      </w:r>
      <w:r w:rsidRPr="001E54EB">
        <w:rPr>
          <w:color w:val="000000"/>
          <w:sz w:val="28"/>
          <w:szCs w:val="28"/>
        </w:rPr>
        <w:t xml:space="preserve"> копеек, безвозмездные поступления в сумме </w:t>
      </w:r>
      <w:r w:rsidRPr="00E71BEF">
        <w:rPr>
          <w:color w:val="000000"/>
          <w:sz w:val="28"/>
          <w:szCs w:val="28"/>
        </w:rPr>
        <w:t>2</w:t>
      </w:r>
      <w:r w:rsidR="007C2DEF" w:rsidRPr="00E71BEF">
        <w:rPr>
          <w:color w:val="000000"/>
          <w:sz w:val="28"/>
          <w:szCs w:val="28"/>
        </w:rPr>
        <w:t> 76</w:t>
      </w:r>
      <w:r w:rsidR="00E71BEF" w:rsidRPr="00E71BEF">
        <w:rPr>
          <w:color w:val="000000"/>
          <w:sz w:val="28"/>
          <w:szCs w:val="28"/>
        </w:rPr>
        <w:t>2</w:t>
      </w:r>
      <w:r w:rsidR="007C2DEF" w:rsidRPr="00E71BEF">
        <w:rPr>
          <w:color w:val="000000"/>
          <w:sz w:val="28"/>
          <w:szCs w:val="28"/>
        </w:rPr>
        <w:t> </w:t>
      </w:r>
      <w:r w:rsidR="00E71BEF" w:rsidRPr="00E71BEF">
        <w:rPr>
          <w:color w:val="000000"/>
          <w:sz w:val="28"/>
          <w:szCs w:val="28"/>
        </w:rPr>
        <w:t>060</w:t>
      </w:r>
      <w:r w:rsidR="007C2DEF" w:rsidRPr="00E71BEF">
        <w:rPr>
          <w:color w:val="000000"/>
          <w:sz w:val="28"/>
          <w:szCs w:val="28"/>
        </w:rPr>
        <w:t xml:space="preserve"> </w:t>
      </w:r>
      <w:r w:rsidR="00E71BEF" w:rsidRPr="00E71BEF">
        <w:rPr>
          <w:color w:val="000000"/>
          <w:sz w:val="28"/>
          <w:szCs w:val="28"/>
        </w:rPr>
        <w:lastRenderedPageBreak/>
        <w:t>0</w:t>
      </w:r>
      <w:r w:rsidR="007C2DEF" w:rsidRPr="00E71BEF">
        <w:rPr>
          <w:color w:val="000000"/>
          <w:sz w:val="28"/>
          <w:szCs w:val="28"/>
        </w:rPr>
        <w:t>10</w:t>
      </w:r>
      <w:r w:rsidRPr="00E71BEF">
        <w:rPr>
          <w:color w:val="000000"/>
          <w:sz w:val="28"/>
          <w:szCs w:val="28"/>
        </w:rPr>
        <w:t xml:space="preserve"> рублей</w:t>
      </w:r>
      <w:r w:rsidR="007C2DEF" w:rsidRPr="00E71BEF">
        <w:rPr>
          <w:color w:val="000000"/>
          <w:sz w:val="28"/>
          <w:szCs w:val="28"/>
        </w:rPr>
        <w:t xml:space="preserve"> 91 копейка</w:t>
      </w:r>
      <w:r w:rsidRPr="001E54EB">
        <w:rPr>
          <w:color w:val="000000"/>
          <w:sz w:val="28"/>
          <w:szCs w:val="28"/>
        </w:rPr>
        <w:t xml:space="preserve">, из них объем межбюджетных трансфертов от других бюджетов бюджетной системы Российской Федерации в сумме </w:t>
      </w:r>
      <w:r w:rsidRPr="00E71BEF">
        <w:rPr>
          <w:color w:val="000000"/>
          <w:sz w:val="28"/>
          <w:szCs w:val="28"/>
        </w:rPr>
        <w:t>2</w:t>
      </w:r>
      <w:r w:rsidR="007C2DEF" w:rsidRPr="00E71BEF">
        <w:rPr>
          <w:color w:val="000000"/>
          <w:sz w:val="28"/>
          <w:szCs w:val="28"/>
        </w:rPr>
        <w:t> 76</w:t>
      </w:r>
      <w:r w:rsidR="00E71BEF" w:rsidRPr="00E71BEF">
        <w:rPr>
          <w:color w:val="000000"/>
          <w:sz w:val="28"/>
          <w:szCs w:val="28"/>
        </w:rPr>
        <w:t>2</w:t>
      </w:r>
      <w:r w:rsidR="007C2DEF" w:rsidRPr="00E71BEF">
        <w:rPr>
          <w:color w:val="000000"/>
          <w:sz w:val="28"/>
          <w:szCs w:val="28"/>
        </w:rPr>
        <w:t> </w:t>
      </w:r>
      <w:r w:rsidR="00E71BEF" w:rsidRPr="00E71BEF">
        <w:rPr>
          <w:color w:val="000000"/>
          <w:sz w:val="28"/>
          <w:szCs w:val="28"/>
        </w:rPr>
        <w:t>060</w:t>
      </w:r>
      <w:r w:rsidR="007C2DEF" w:rsidRPr="00E71BEF">
        <w:rPr>
          <w:color w:val="000000"/>
          <w:sz w:val="28"/>
          <w:szCs w:val="28"/>
        </w:rPr>
        <w:t xml:space="preserve"> </w:t>
      </w:r>
      <w:r w:rsidR="00E71BEF" w:rsidRPr="00E71BEF">
        <w:rPr>
          <w:color w:val="000000"/>
          <w:sz w:val="28"/>
          <w:szCs w:val="28"/>
        </w:rPr>
        <w:t>0</w:t>
      </w:r>
      <w:r w:rsidR="007C2DEF" w:rsidRPr="00E71BEF">
        <w:rPr>
          <w:color w:val="000000"/>
          <w:sz w:val="28"/>
          <w:szCs w:val="28"/>
        </w:rPr>
        <w:t>10</w:t>
      </w:r>
      <w:r w:rsidRPr="00E71BEF">
        <w:rPr>
          <w:color w:val="000000"/>
          <w:sz w:val="28"/>
          <w:szCs w:val="28"/>
        </w:rPr>
        <w:t xml:space="preserve"> рублей</w:t>
      </w:r>
      <w:r w:rsidR="007C2DEF" w:rsidRPr="00E71BEF">
        <w:rPr>
          <w:color w:val="000000"/>
          <w:sz w:val="28"/>
          <w:szCs w:val="28"/>
        </w:rPr>
        <w:t xml:space="preserve"> 91 копейка</w:t>
      </w:r>
      <w:r w:rsidRPr="00E71BEF">
        <w:rPr>
          <w:color w:val="000000"/>
          <w:sz w:val="28"/>
          <w:szCs w:val="28"/>
        </w:rPr>
        <w:t>;</w:t>
      </w:r>
    </w:p>
    <w:p w:rsidR="00A50183" w:rsidRPr="001E54EB" w:rsidRDefault="00A50183" w:rsidP="00A501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E54EB">
        <w:rPr>
          <w:color w:val="000000"/>
          <w:sz w:val="28"/>
          <w:szCs w:val="28"/>
        </w:rPr>
        <w:t xml:space="preserve">общий объем расходов на 2026 год в сумме </w:t>
      </w:r>
      <w:r w:rsidRPr="00577328">
        <w:rPr>
          <w:color w:val="000000"/>
          <w:sz w:val="28"/>
          <w:szCs w:val="28"/>
        </w:rPr>
        <w:t>4</w:t>
      </w:r>
      <w:r w:rsidR="007C2DEF" w:rsidRPr="00577328">
        <w:rPr>
          <w:color w:val="000000"/>
          <w:sz w:val="28"/>
          <w:szCs w:val="28"/>
        </w:rPr>
        <w:t> 26</w:t>
      </w:r>
      <w:r w:rsidR="00577328" w:rsidRPr="00577328">
        <w:rPr>
          <w:color w:val="000000"/>
          <w:sz w:val="28"/>
          <w:szCs w:val="28"/>
        </w:rPr>
        <w:t>8</w:t>
      </w:r>
      <w:r w:rsidR="007C2DEF" w:rsidRPr="00577328">
        <w:rPr>
          <w:color w:val="000000"/>
          <w:sz w:val="28"/>
          <w:szCs w:val="28"/>
        </w:rPr>
        <w:t> </w:t>
      </w:r>
      <w:r w:rsidR="00577328" w:rsidRPr="00577328">
        <w:rPr>
          <w:color w:val="000000"/>
          <w:sz w:val="28"/>
          <w:szCs w:val="28"/>
        </w:rPr>
        <w:t>461</w:t>
      </w:r>
      <w:r w:rsidR="007C2DEF" w:rsidRPr="00577328">
        <w:rPr>
          <w:color w:val="000000"/>
          <w:sz w:val="28"/>
          <w:szCs w:val="28"/>
        </w:rPr>
        <w:t xml:space="preserve"> </w:t>
      </w:r>
      <w:r w:rsidR="00577328" w:rsidRPr="00577328">
        <w:rPr>
          <w:color w:val="000000"/>
          <w:sz w:val="28"/>
          <w:szCs w:val="28"/>
        </w:rPr>
        <w:t>7</w:t>
      </w:r>
      <w:r w:rsidR="007C2DEF" w:rsidRPr="00577328">
        <w:rPr>
          <w:color w:val="000000"/>
          <w:sz w:val="28"/>
          <w:szCs w:val="28"/>
        </w:rPr>
        <w:t>43</w:t>
      </w:r>
      <w:r w:rsidRPr="00577328">
        <w:rPr>
          <w:color w:val="000000"/>
          <w:sz w:val="28"/>
          <w:szCs w:val="28"/>
        </w:rPr>
        <w:t xml:space="preserve"> рубля </w:t>
      </w:r>
      <w:r w:rsidR="007C2DEF" w:rsidRPr="00577328">
        <w:rPr>
          <w:color w:val="000000"/>
          <w:sz w:val="28"/>
          <w:szCs w:val="28"/>
        </w:rPr>
        <w:t>73</w:t>
      </w:r>
      <w:r w:rsidRPr="001E54EB">
        <w:rPr>
          <w:color w:val="000000"/>
          <w:sz w:val="28"/>
          <w:szCs w:val="28"/>
        </w:rPr>
        <w:t xml:space="preserve"> копейки, в том числе условно утвержденные расходы в сумме </w:t>
      </w:r>
      <w:r w:rsidRPr="00577328">
        <w:rPr>
          <w:color w:val="000000"/>
          <w:sz w:val="28"/>
          <w:szCs w:val="28"/>
        </w:rPr>
        <w:t>40 531 910 рублей 56 копеек;</w:t>
      </w:r>
    </w:p>
    <w:p w:rsidR="00A50183" w:rsidRPr="001E54EB" w:rsidRDefault="00A50183" w:rsidP="00A501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4788">
        <w:rPr>
          <w:color w:val="000000"/>
          <w:sz w:val="28"/>
          <w:szCs w:val="28"/>
        </w:rPr>
        <w:t>размер дефицита бюджета города на 2026 год в сумме 53 716 750 рублей 56 копеек или 3,7 процента</w:t>
      </w:r>
      <w:r w:rsidRPr="001E54EB">
        <w:rPr>
          <w:color w:val="000000"/>
          <w:sz w:val="28"/>
          <w:szCs w:val="28"/>
        </w:rPr>
        <w:t xml:space="preserve"> утвержденного годового объема доходов бюджета без учета утвержденного объема безвозмездных поступлений;</w:t>
      </w:r>
    </w:p>
    <w:p w:rsidR="00A50183" w:rsidRPr="001E54EB" w:rsidRDefault="00A50183" w:rsidP="00A501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E54EB">
        <w:rPr>
          <w:color w:val="000000"/>
          <w:sz w:val="28"/>
          <w:szCs w:val="28"/>
        </w:rPr>
        <w:t xml:space="preserve">прогнозируемый общий объем доходов на 2027 год в сумме </w:t>
      </w:r>
      <w:r w:rsidRPr="005A1AF9">
        <w:rPr>
          <w:color w:val="000000"/>
          <w:sz w:val="28"/>
          <w:szCs w:val="28"/>
        </w:rPr>
        <w:t>4</w:t>
      </w:r>
      <w:r w:rsidR="00A04ABE" w:rsidRPr="005A1AF9">
        <w:rPr>
          <w:color w:val="000000"/>
          <w:sz w:val="28"/>
          <w:szCs w:val="28"/>
        </w:rPr>
        <w:t> 36</w:t>
      </w:r>
      <w:r w:rsidR="005A1AF9" w:rsidRPr="005A1AF9">
        <w:rPr>
          <w:color w:val="000000"/>
          <w:sz w:val="28"/>
          <w:szCs w:val="28"/>
        </w:rPr>
        <w:t>8</w:t>
      </w:r>
      <w:r w:rsidR="00A04ABE" w:rsidRPr="005A1AF9">
        <w:rPr>
          <w:color w:val="000000"/>
          <w:sz w:val="28"/>
          <w:szCs w:val="28"/>
        </w:rPr>
        <w:t> </w:t>
      </w:r>
      <w:r w:rsidR="005A1AF9" w:rsidRPr="005A1AF9">
        <w:rPr>
          <w:color w:val="000000"/>
          <w:sz w:val="28"/>
          <w:szCs w:val="28"/>
        </w:rPr>
        <w:t>88</w:t>
      </w:r>
      <w:r w:rsidR="00A04ABE" w:rsidRPr="005A1AF9">
        <w:rPr>
          <w:color w:val="000000"/>
          <w:sz w:val="28"/>
          <w:szCs w:val="28"/>
        </w:rPr>
        <w:t xml:space="preserve">1 </w:t>
      </w:r>
      <w:r w:rsidR="005A1AF9" w:rsidRPr="005A1AF9">
        <w:rPr>
          <w:color w:val="000000"/>
          <w:sz w:val="28"/>
          <w:szCs w:val="28"/>
        </w:rPr>
        <w:t>9</w:t>
      </w:r>
      <w:r w:rsidR="00A04ABE" w:rsidRPr="005A1AF9">
        <w:rPr>
          <w:color w:val="000000"/>
          <w:sz w:val="28"/>
          <w:szCs w:val="28"/>
        </w:rPr>
        <w:t>07</w:t>
      </w:r>
      <w:r w:rsidRPr="005A1AF9">
        <w:rPr>
          <w:color w:val="000000"/>
          <w:sz w:val="28"/>
          <w:szCs w:val="28"/>
        </w:rPr>
        <w:t xml:space="preserve"> рублей </w:t>
      </w:r>
      <w:r w:rsidR="00A04ABE" w:rsidRPr="005A1AF9">
        <w:rPr>
          <w:color w:val="000000"/>
          <w:sz w:val="28"/>
          <w:szCs w:val="28"/>
        </w:rPr>
        <w:t>97</w:t>
      </w:r>
      <w:r w:rsidRPr="005A1AF9">
        <w:rPr>
          <w:color w:val="000000"/>
          <w:sz w:val="28"/>
          <w:szCs w:val="28"/>
        </w:rPr>
        <w:t xml:space="preserve"> копе</w:t>
      </w:r>
      <w:r w:rsidR="00A04ABE" w:rsidRPr="005A1AF9">
        <w:rPr>
          <w:color w:val="000000"/>
          <w:sz w:val="28"/>
          <w:szCs w:val="28"/>
        </w:rPr>
        <w:t>ек</w:t>
      </w:r>
      <w:r w:rsidR="00415A32" w:rsidRPr="005A1AF9">
        <w:rPr>
          <w:color w:val="000000"/>
          <w:sz w:val="28"/>
          <w:szCs w:val="28"/>
        </w:rPr>
        <w:t>, в том числе</w:t>
      </w:r>
      <w:r w:rsidRPr="005A1AF9">
        <w:rPr>
          <w:color w:val="000000"/>
          <w:sz w:val="28"/>
          <w:szCs w:val="28"/>
        </w:rPr>
        <w:t xml:space="preserve"> налоговые и неналоговые доход</w:t>
      </w:r>
      <w:r w:rsidRPr="001E54EB">
        <w:rPr>
          <w:color w:val="000000"/>
          <w:sz w:val="28"/>
          <w:szCs w:val="28"/>
        </w:rPr>
        <w:t xml:space="preserve">ы в сумме </w:t>
      </w:r>
      <w:r w:rsidRPr="005A1AF9">
        <w:rPr>
          <w:color w:val="000000"/>
          <w:sz w:val="28"/>
          <w:szCs w:val="28"/>
        </w:rPr>
        <w:t>1 537 050 790 рублей 54</w:t>
      </w:r>
      <w:r w:rsidRPr="001E54EB">
        <w:rPr>
          <w:color w:val="000000"/>
          <w:sz w:val="28"/>
          <w:szCs w:val="28"/>
        </w:rPr>
        <w:t xml:space="preserve"> копейки, безвозмездные поступления в сумме </w:t>
      </w:r>
      <w:r w:rsidRPr="005A1AF9">
        <w:rPr>
          <w:color w:val="000000"/>
          <w:sz w:val="28"/>
          <w:szCs w:val="28"/>
        </w:rPr>
        <w:t>2</w:t>
      </w:r>
      <w:r w:rsidR="00A04ABE" w:rsidRPr="005A1AF9">
        <w:rPr>
          <w:color w:val="000000"/>
          <w:sz w:val="28"/>
          <w:szCs w:val="28"/>
        </w:rPr>
        <w:t> 83</w:t>
      </w:r>
      <w:r w:rsidR="005A1AF9" w:rsidRPr="005A1AF9">
        <w:rPr>
          <w:color w:val="000000"/>
          <w:sz w:val="28"/>
          <w:szCs w:val="28"/>
        </w:rPr>
        <w:t>1</w:t>
      </w:r>
      <w:r w:rsidR="00A04ABE" w:rsidRPr="005A1AF9">
        <w:rPr>
          <w:color w:val="000000"/>
          <w:sz w:val="28"/>
          <w:szCs w:val="28"/>
        </w:rPr>
        <w:t> </w:t>
      </w:r>
      <w:r w:rsidR="005A1AF9" w:rsidRPr="005A1AF9">
        <w:rPr>
          <w:color w:val="000000"/>
          <w:sz w:val="28"/>
          <w:szCs w:val="28"/>
        </w:rPr>
        <w:t>831</w:t>
      </w:r>
      <w:r w:rsidR="00A04ABE" w:rsidRPr="005A1AF9">
        <w:rPr>
          <w:color w:val="000000"/>
          <w:sz w:val="28"/>
          <w:szCs w:val="28"/>
        </w:rPr>
        <w:t xml:space="preserve"> </w:t>
      </w:r>
      <w:r w:rsidR="005A1AF9" w:rsidRPr="005A1AF9">
        <w:rPr>
          <w:color w:val="000000"/>
          <w:sz w:val="28"/>
          <w:szCs w:val="28"/>
        </w:rPr>
        <w:t>1</w:t>
      </w:r>
      <w:r w:rsidR="00A04ABE" w:rsidRPr="005A1AF9">
        <w:rPr>
          <w:color w:val="000000"/>
          <w:sz w:val="28"/>
          <w:szCs w:val="28"/>
        </w:rPr>
        <w:t>17</w:t>
      </w:r>
      <w:r w:rsidRPr="005A1AF9">
        <w:rPr>
          <w:color w:val="000000"/>
          <w:sz w:val="28"/>
          <w:szCs w:val="28"/>
        </w:rPr>
        <w:t xml:space="preserve"> рублей</w:t>
      </w:r>
      <w:r w:rsidR="00A04ABE" w:rsidRPr="005A1AF9">
        <w:rPr>
          <w:color w:val="000000"/>
          <w:sz w:val="28"/>
          <w:szCs w:val="28"/>
        </w:rPr>
        <w:t xml:space="preserve"> 43</w:t>
      </w:r>
      <w:r w:rsidR="00A04ABE" w:rsidRPr="001E54EB">
        <w:rPr>
          <w:color w:val="000000"/>
          <w:sz w:val="28"/>
          <w:szCs w:val="28"/>
        </w:rPr>
        <w:t xml:space="preserve"> копейки</w:t>
      </w:r>
      <w:r w:rsidRPr="001E54EB">
        <w:rPr>
          <w:color w:val="000000"/>
          <w:sz w:val="28"/>
          <w:szCs w:val="28"/>
        </w:rPr>
        <w:t xml:space="preserve">, из них объем межбюджетных трансфертов от других бюджетов бюджетной системы Российской Федерации в сумме </w:t>
      </w:r>
      <w:r w:rsidRPr="005A1AF9">
        <w:rPr>
          <w:color w:val="000000"/>
          <w:sz w:val="28"/>
          <w:szCs w:val="28"/>
        </w:rPr>
        <w:t>2</w:t>
      </w:r>
      <w:r w:rsidR="00A04ABE" w:rsidRPr="005A1AF9">
        <w:rPr>
          <w:color w:val="000000"/>
          <w:sz w:val="28"/>
          <w:szCs w:val="28"/>
        </w:rPr>
        <w:t> 83</w:t>
      </w:r>
      <w:r w:rsidR="005A1AF9" w:rsidRPr="005A1AF9">
        <w:rPr>
          <w:color w:val="000000"/>
          <w:sz w:val="28"/>
          <w:szCs w:val="28"/>
        </w:rPr>
        <w:t>1</w:t>
      </w:r>
      <w:r w:rsidR="00A04ABE" w:rsidRPr="005A1AF9">
        <w:rPr>
          <w:color w:val="000000"/>
          <w:sz w:val="28"/>
          <w:szCs w:val="28"/>
        </w:rPr>
        <w:t> </w:t>
      </w:r>
      <w:r w:rsidR="005A1AF9" w:rsidRPr="005A1AF9">
        <w:rPr>
          <w:color w:val="000000"/>
          <w:sz w:val="28"/>
          <w:szCs w:val="28"/>
        </w:rPr>
        <w:t>831</w:t>
      </w:r>
      <w:r w:rsidR="00A04ABE" w:rsidRPr="005A1AF9">
        <w:rPr>
          <w:color w:val="000000"/>
          <w:sz w:val="28"/>
          <w:szCs w:val="28"/>
        </w:rPr>
        <w:t xml:space="preserve"> </w:t>
      </w:r>
      <w:r w:rsidR="005A1AF9" w:rsidRPr="005A1AF9">
        <w:rPr>
          <w:color w:val="000000"/>
          <w:sz w:val="28"/>
          <w:szCs w:val="28"/>
        </w:rPr>
        <w:t>11</w:t>
      </w:r>
      <w:r w:rsidR="00A04ABE" w:rsidRPr="005A1AF9">
        <w:rPr>
          <w:color w:val="000000"/>
          <w:sz w:val="28"/>
          <w:szCs w:val="28"/>
        </w:rPr>
        <w:t>7</w:t>
      </w:r>
      <w:r w:rsidRPr="005A1AF9">
        <w:rPr>
          <w:color w:val="000000"/>
          <w:sz w:val="28"/>
          <w:szCs w:val="28"/>
        </w:rPr>
        <w:t xml:space="preserve"> рублей</w:t>
      </w:r>
      <w:r w:rsidR="00A04ABE" w:rsidRPr="005A1AF9">
        <w:rPr>
          <w:color w:val="000000"/>
          <w:sz w:val="28"/>
          <w:szCs w:val="28"/>
        </w:rPr>
        <w:t xml:space="preserve"> 43 копейки</w:t>
      </w:r>
      <w:r w:rsidRPr="001E54EB">
        <w:rPr>
          <w:color w:val="000000"/>
          <w:sz w:val="28"/>
          <w:szCs w:val="28"/>
        </w:rPr>
        <w:t>;</w:t>
      </w:r>
    </w:p>
    <w:p w:rsidR="00A50183" w:rsidRPr="001E54EB" w:rsidRDefault="00A50183" w:rsidP="00A5018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E54EB">
        <w:rPr>
          <w:color w:val="000000"/>
          <w:sz w:val="28"/>
          <w:szCs w:val="28"/>
        </w:rPr>
        <w:t xml:space="preserve">общий объем расходов на 2027 год в сумме </w:t>
      </w:r>
      <w:r w:rsidRPr="005410C8">
        <w:rPr>
          <w:color w:val="000000"/>
          <w:sz w:val="28"/>
          <w:szCs w:val="28"/>
        </w:rPr>
        <w:t>4</w:t>
      </w:r>
      <w:r w:rsidR="00A04ABE" w:rsidRPr="005410C8">
        <w:rPr>
          <w:color w:val="000000"/>
          <w:sz w:val="28"/>
          <w:szCs w:val="28"/>
        </w:rPr>
        <w:t> 47</w:t>
      </w:r>
      <w:r w:rsidR="005410C8" w:rsidRPr="005410C8">
        <w:rPr>
          <w:color w:val="000000"/>
          <w:sz w:val="28"/>
          <w:szCs w:val="28"/>
        </w:rPr>
        <w:t>3</w:t>
      </w:r>
      <w:r w:rsidR="00A04ABE" w:rsidRPr="005410C8">
        <w:rPr>
          <w:color w:val="000000"/>
          <w:sz w:val="28"/>
          <w:szCs w:val="28"/>
        </w:rPr>
        <w:t> </w:t>
      </w:r>
      <w:r w:rsidR="005410C8" w:rsidRPr="005410C8">
        <w:rPr>
          <w:color w:val="000000"/>
          <w:sz w:val="28"/>
          <w:szCs w:val="28"/>
        </w:rPr>
        <w:t>669</w:t>
      </w:r>
      <w:r w:rsidR="00A04ABE" w:rsidRPr="005410C8">
        <w:rPr>
          <w:color w:val="000000"/>
          <w:sz w:val="28"/>
          <w:szCs w:val="28"/>
        </w:rPr>
        <w:t xml:space="preserve"> 830</w:t>
      </w:r>
      <w:r w:rsidRPr="005410C8">
        <w:rPr>
          <w:color w:val="000000"/>
          <w:sz w:val="28"/>
          <w:szCs w:val="28"/>
        </w:rPr>
        <w:t xml:space="preserve"> рублей </w:t>
      </w:r>
      <w:r w:rsidR="00A04ABE" w:rsidRPr="005410C8">
        <w:rPr>
          <w:color w:val="000000"/>
          <w:sz w:val="28"/>
          <w:szCs w:val="28"/>
        </w:rPr>
        <w:t>50</w:t>
      </w:r>
      <w:r w:rsidRPr="001E54EB">
        <w:rPr>
          <w:color w:val="000000"/>
          <w:sz w:val="28"/>
          <w:szCs w:val="28"/>
        </w:rPr>
        <w:t xml:space="preserve"> копеек, в том числе условно утвержденные расходы в сумме 81 087 562 рубля </w:t>
      </w:r>
      <w:r w:rsidRPr="005410C8">
        <w:rPr>
          <w:color w:val="000000"/>
          <w:sz w:val="28"/>
          <w:szCs w:val="28"/>
        </w:rPr>
        <w:t>53 копейки</w:t>
      </w:r>
      <w:r w:rsidRPr="001E54EB">
        <w:rPr>
          <w:color w:val="000000"/>
          <w:sz w:val="28"/>
          <w:szCs w:val="28"/>
        </w:rPr>
        <w:t>;</w:t>
      </w:r>
    </w:p>
    <w:p w:rsidR="00F60A28" w:rsidRDefault="00A50183" w:rsidP="00F60A2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E54EB">
        <w:rPr>
          <w:color w:val="000000"/>
          <w:sz w:val="28"/>
          <w:szCs w:val="28"/>
        </w:rPr>
        <w:t xml:space="preserve">размер дефицита бюджета города на 2027 год в сумме </w:t>
      </w:r>
      <w:r w:rsidRPr="005410C8">
        <w:rPr>
          <w:color w:val="000000"/>
          <w:sz w:val="28"/>
          <w:szCs w:val="28"/>
        </w:rPr>
        <w:t>104 787 522 рубля 53 копейки или 6,8 процентов утвержденного годового</w:t>
      </w:r>
      <w:r w:rsidRPr="001E54EB">
        <w:rPr>
          <w:color w:val="000000"/>
          <w:sz w:val="28"/>
          <w:szCs w:val="28"/>
        </w:rPr>
        <w:t xml:space="preserve"> объема доходов бюджета города без учета утвержденного объема безвозмездных поступлений.</w:t>
      </w:r>
      <w:r w:rsidR="00F60A28" w:rsidRPr="001E54EB">
        <w:rPr>
          <w:color w:val="000000"/>
          <w:sz w:val="28"/>
          <w:szCs w:val="28"/>
        </w:rPr>
        <w:t>»;</w:t>
      </w:r>
    </w:p>
    <w:p w:rsidR="00D54724" w:rsidRDefault="00D54724" w:rsidP="00F60A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F60A28">
        <w:rPr>
          <w:sz w:val="28"/>
          <w:szCs w:val="28"/>
        </w:rPr>
        <w:t xml:space="preserve">пункт </w:t>
      </w:r>
      <w:r>
        <w:rPr>
          <w:sz w:val="28"/>
          <w:szCs w:val="28"/>
        </w:rPr>
        <w:t>6</w:t>
      </w:r>
      <w:r w:rsidRPr="00F60A28">
        <w:rPr>
          <w:sz w:val="28"/>
          <w:szCs w:val="28"/>
        </w:rPr>
        <w:t xml:space="preserve"> изложить в следующей редакции:</w:t>
      </w:r>
    </w:p>
    <w:p w:rsidR="00D54724" w:rsidRPr="0072199E" w:rsidRDefault="00D54724" w:rsidP="00D5472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2199E">
        <w:rPr>
          <w:sz w:val="28"/>
          <w:szCs w:val="28"/>
        </w:rPr>
        <w:t>«</w:t>
      </w:r>
      <w:r w:rsidRPr="0072199E">
        <w:rPr>
          <w:color w:val="000000"/>
          <w:sz w:val="28"/>
          <w:szCs w:val="28"/>
        </w:rPr>
        <w:t>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D54724" w:rsidRPr="0072199E" w:rsidRDefault="00D54724" w:rsidP="00D5472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2199E">
        <w:rPr>
          <w:color w:val="000000"/>
          <w:sz w:val="28"/>
          <w:szCs w:val="28"/>
        </w:rPr>
        <w:t xml:space="preserve">на 2025 год в сумме </w:t>
      </w:r>
      <w:r w:rsidR="0072199E" w:rsidRPr="0072199E">
        <w:rPr>
          <w:color w:val="000000"/>
          <w:sz w:val="28"/>
          <w:szCs w:val="28"/>
        </w:rPr>
        <w:t>365 678 405</w:t>
      </w:r>
      <w:r w:rsidRPr="0072199E">
        <w:rPr>
          <w:color w:val="000000"/>
          <w:sz w:val="28"/>
          <w:szCs w:val="28"/>
        </w:rPr>
        <w:t xml:space="preserve"> рублей </w:t>
      </w:r>
      <w:r w:rsidR="0072199E" w:rsidRPr="0072199E">
        <w:rPr>
          <w:color w:val="000000"/>
          <w:sz w:val="28"/>
          <w:szCs w:val="28"/>
        </w:rPr>
        <w:t>60</w:t>
      </w:r>
      <w:r w:rsidRPr="0072199E">
        <w:rPr>
          <w:color w:val="000000"/>
          <w:sz w:val="28"/>
          <w:szCs w:val="28"/>
        </w:rPr>
        <w:t xml:space="preserve"> копе</w:t>
      </w:r>
      <w:r w:rsidR="0072199E" w:rsidRPr="0072199E">
        <w:rPr>
          <w:color w:val="000000"/>
          <w:sz w:val="28"/>
          <w:szCs w:val="28"/>
        </w:rPr>
        <w:t>е</w:t>
      </w:r>
      <w:r w:rsidR="00E553FF" w:rsidRPr="0072199E">
        <w:rPr>
          <w:color w:val="000000"/>
          <w:sz w:val="28"/>
          <w:szCs w:val="28"/>
        </w:rPr>
        <w:t>к</w:t>
      </w:r>
      <w:r w:rsidRPr="0072199E">
        <w:rPr>
          <w:color w:val="000000"/>
          <w:sz w:val="28"/>
          <w:szCs w:val="28"/>
        </w:rPr>
        <w:t>;</w:t>
      </w:r>
    </w:p>
    <w:p w:rsidR="00D54724" w:rsidRPr="0072199E" w:rsidRDefault="00D54724" w:rsidP="00D5472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2199E">
        <w:rPr>
          <w:color w:val="000000"/>
          <w:sz w:val="28"/>
          <w:szCs w:val="28"/>
        </w:rPr>
        <w:t>на 2026 год в сумме 122 187 420 рублей 30 копеек;</w:t>
      </w:r>
    </w:p>
    <w:p w:rsidR="00D54724" w:rsidRDefault="00D54724" w:rsidP="00492BF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2199E">
        <w:rPr>
          <w:color w:val="000000"/>
          <w:sz w:val="28"/>
          <w:szCs w:val="28"/>
        </w:rPr>
        <w:t>на 2027 год в сумме 210 864 958 рублей 67 копеек.»;</w:t>
      </w:r>
    </w:p>
    <w:p w:rsidR="00757836" w:rsidRDefault="0072199E" w:rsidP="00492B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57836">
        <w:rPr>
          <w:color w:val="000000"/>
          <w:sz w:val="28"/>
          <w:szCs w:val="28"/>
        </w:rPr>
        <w:t xml:space="preserve">) </w:t>
      </w:r>
      <w:r w:rsidR="00757836" w:rsidRPr="00F60A28">
        <w:rPr>
          <w:sz w:val="28"/>
          <w:szCs w:val="28"/>
        </w:rPr>
        <w:t xml:space="preserve">пункт </w:t>
      </w:r>
      <w:r w:rsidR="00757836">
        <w:rPr>
          <w:sz w:val="28"/>
          <w:szCs w:val="28"/>
        </w:rPr>
        <w:t>10</w:t>
      </w:r>
      <w:r w:rsidR="00757836" w:rsidRPr="00F60A28">
        <w:rPr>
          <w:sz w:val="28"/>
          <w:szCs w:val="28"/>
        </w:rPr>
        <w:t xml:space="preserve"> изложить в следующей редакции:</w:t>
      </w:r>
    </w:p>
    <w:p w:rsidR="00757836" w:rsidRPr="00F14F7B" w:rsidRDefault="00757836" w:rsidP="0075783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10. Установить, что в соответствии с абзацем пятым пункта 3 статьи 217 Бюджетного кодекса Российской Федерации основанием для внесения изменений в сводную бюджетную роспись бюджета </w:t>
      </w:r>
      <w:r w:rsidRPr="00552A2A">
        <w:rPr>
          <w:color w:val="000000"/>
          <w:sz w:val="28"/>
          <w:szCs w:val="28"/>
        </w:rPr>
        <w:t>города я</w:t>
      </w:r>
      <w:r>
        <w:rPr>
          <w:color w:val="000000"/>
          <w:sz w:val="28"/>
          <w:szCs w:val="28"/>
        </w:rPr>
        <w:t xml:space="preserve">вляется использование (перераспределение) зарезервированных бюджетных ассигнований, предусмотренных </w:t>
      </w:r>
      <w:r w:rsidRPr="00BD26B9">
        <w:rPr>
          <w:color w:val="000000"/>
          <w:sz w:val="28"/>
          <w:szCs w:val="28"/>
        </w:rPr>
        <w:t>Комитету финансов Администрации города Усть-Илимска</w:t>
      </w:r>
      <w:r>
        <w:rPr>
          <w:color w:val="000000"/>
          <w:sz w:val="28"/>
          <w:szCs w:val="28"/>
        </w:rPr>
        <w:t xml:space="preserve"> по подразделу 0113 «Другие общегосударственные расходы» раздела 01 «Общегосударственные вопросы» </w:t>
      </w:r>
      <w:r w:rsidRPr="00F14F7B">
        <w:rPr>
          <w:color w:val="000000"/>
          <w:sz w:val="28"/>
          <w:szCs w:val="28"/>
        </w:rPr>
        <w:t xml:space="preserve">на 2025 год в размере </w:t>
      </w:r>
      <w:r w:rsidR="009E0760">
        <w:rPr>
          <w:color w:val="000000"/>
          <w:sz w:val="28"/>
          <w:szCs w:val="28"/>
        </w:rPr>
        <w:t>4</w:t>
      </w:r>
      <w:r w:rsidR="005B7993">
        <w:rPr>
          <w:color w:val="000000"/>
          <w:sz w:val="28"/>
          <w:szCs w:val="28"/>
        </w:rPr>
        <w:t>2</w:t>
      </w:r>
      <w:r w:rsidR="009E0760">
        <w:rPr>
          <w:color w:val="000000"/>
          <w:sz w:val="28"/>
          <w:szCs w:val="28"/>
        </w:rPr>
        <w:t> 33</w:t>
      </w:r>
      <w:r w:rsidR="00E553FF" w:rsidRPr="00E553FF">
        <w:rPr>
          <w:color w:val="000000"/>
          <w:sz w:val="28"/>
          <w:szCs w:val="28"/>
        </w:rPr>
        <w:t xml:space="preserve">2 341 </w:t>
      </w:r>
      <w:r w:rsidRPr="00E553FF">
        <w:rPr>
          <w:color w:val="000000"/>
          <w:sz w:val="28"/>
          <w:szCs w:val="28"/>
        </w:rPr>
        <w:t>рубл</w:t>
      </w:r>
      <w:r w:rsidR="00E553FF" w:rsidRPr="00E553FF">
        <w:rPr>
          <w:color w:val="000000"/>
          <w:sz w:val="28"/>
          <w:szCs w:val="28"/>
        </w:rPr>
        <w:t>ь</w:t>
      </w:r>
      <w:r w:rsidRPr="00E553FF">
        <w:rPr>
          <w:color w:val="000000"/>
          <w:sz w:val="28"/>
          <w:szCs w:val="28"/>
        </w:rPr>
        <w:t xml:space="preserve"> </w:t>
      </w:r>
      <w:r w:rsidR="00E553FF" w:rsidRPr="00E553FF">
        <w:rPr>
          <w:color w:val="000000"/>
          <w:sz w:val="28"/>
          <w:szCs w:val="28"/>
        </w:rPr>
        <w:t>86</w:t>
      </w:r>
      <w:r w:rsidRPr="00E553FF">
        <w:rPr>
          <w:color w:val="000000"/>
          <w:sz w:val="28"/>
          <w:szCs w:val="28"/>
        </w:rPr>
        <w:t xml:space="preserve"> копе</w:t>
      </w:r>
      <w:r w:rsidR="00E553FF" w:rsidRPr="00E553FF">
        <w:rPr>
          <w:color w:val="000000"/>
          <w:sz w:val="28"/>
          <w:szCs w:val="28"/>
        </w:rPr>
        <w:t>ек</w:t>
      </w:r>
      <w:r w:rsidRPr="00E553FF">
        <w:rPr>
          <w:color w:val="000000"/>
          <w:sz w:val="28"/>
          <w:szCs w:val="28"/>
        </w:rPr>
        <w:t>, на 2026 год в размере 30 000 000 рублей, на 2</w:t>
      </w:r>
      <w:r w:rsidRPr="00F14F7B">
        <w:rPr>
          <w:color w:val="000000"/>
          <w:sz w:val="28"/>
          <w:szCs w:val="28"/>
        </w:rPr>
        <w:t>027 год в размере 30 000 000 рублей  на:</w:t>
      </w:r>
    </w:p>
    <w:p w:rsidR="00757836" w:rsidRDefault="00757836" w:rsidP="0075783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14F7B">
        <w:rPr>
          <w:color w:val="000000"/>
          <w:sz w:val="28"/>
          <w:szCs w:val="28"/>
        </w:rPr>
        <w:t>финансовое обеспечение расходных обязательств</w:t>
      </w:r>
      <w:r>
        <w:rPr>
          <w:color w:val="000000"/>
          <w:sz w:val="28"/>
          <w:szCs w:val="28"/>
        </w:rPr>
        <w:t xml:space="preserve"> муниципального образования город Усть-Илимск, </w:t>
      </w:r>
      <w:proofErr w:type="spellStart"/>
      <w:r>
        <w:rPr>
          <w:color w:val="000000"/>
          <w:sz w:val="28"/>
          <w:szCs w:val="28"/>
        </w:rPr>
        <w:t>софинансируемых</w:t>
      </w:r>
      <w:proofErr w:type="spellEnd"/>
      <w:r>
        <w:rPr>
          <w:color w:val="000000"/>
          <w:sz w:val="28"/>
          <w:szCs w:val="28"/>
        </w:rPr>
        <w:t xml:space="preserve"> за счет межбюджетных трансфертов из федерального бюджета и бюджета Иркутской области, имеющих целевое назначение;</w:t>
      </w:r>
    </w:p>
    <w:p w:rsidR="00757836" w:rsidRDefault="00757836" w:rsidP="0075783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D5D3B">
        <w:rPr>
          <w:color w:val="000000"/>
          <w:sz w:val="28"/>
          <w:szCs w:val="28"/>
        </w:rPr>
        <w:t>на исполнение судебных актов по обращению взыскания на средства бюджета города</w:t>
      </w:r>
      <w:r>
        <w:rPr>
          <w:color w:val="000000"/>
          <w:sz w:val="28"/>
          <w:szCs w:val="28"/>
        </w:rPr>
        <w:t>.»;</w:t>
      </w:r>
    </w:p>
    <w:p w:rsidR="00262C75" w:rsidRPr="00043861" w:rsidRDefault="0072199E" w:rsidP="00910B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43861">
        <w:rPr>
          <w:color w:val="000000"/>
          <w:sz w:val="28"/>
          <w:szCs w:val="28"/>
        </w:rPr>
        <w:t>4</w:t>
      </w:r>
      <w:r w:rsidR="00262C75" w:rsidRPr="00043861">
        <w:rPr>
          <w:color w:val="000000"/>
          <w:sz w:val="28"/>
          <w:szCs w:val="28"/>
        </w:rPr>
        <w:t xml:space="preserve">) </w:t>
      </w:r>
      <w:r w:rsidR="00262C75" w:rsidRPr="00043861">
        <w:rPr>
          <w:sz w:val="28"/>
          <w:szCs w:val="28"/>
        </w:rPr>
        <w:t>пункт 17 изложить в следующей редакции:</w:t>
      </w:r>
    </w:p>
    <w:p w:rsidR="00262C75" w:rsidRPr="00043861" w:rsidRDefault="00262C75" w:rsidP="00262C7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043861">
        <w:rPr>
          <w:sz w:val="28"/>
          <w:szCs w:val="28"/>
        </w:rPr>
        <w:lastRenderedPageBreak/>
        <w:t>«</w:t>
      </w:r>
      <w:r w:rsidRPr="00043861">
        <w:rPr>
          <w:color w:val="000000"/>
          <w:sz w:val="28"/>
          <w:szCs w:val="28"/>
        </w:rPr>
        <w:t xml:space="preserve">17. </w:t>
      </w:r>
      <w:r w:rsidRPr="00043861">
        <w:rPr>
          <w:color w:val="000000"/>
          <w:sz w:val="28"/>
          <w:szCs w:val="28"/>
          <w:lang w:eastAsia="en-US"/>
        </w:rPr>
        <w:t>Утвердить верхний предел муниципального внутреннего долга муниципального образования город Усть-Илимск:</w:t>
      </w:r>
    </w:p>
    <w:p w:rsidR="00262C75" w:rsidRPr="00043861" w:rsidRDefault="00262C75" w:rsidP="00262C7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043861">
        <w:rPr>
          <w:color w:val="000000"/>
          <w:sz w:val="28"/>
          <w:szCs w:val="28"/>
          <w:lang w:eastAsia="en-US"/>
        </w:rPr>
        <w:t xml:space="preserve">по состоянию на 1 января 2026 года в размере </w:t>
      </w:r>
      <w:r w:rsidR="00E247B8" w:rsidRPr="00043861">
        <w:rPr>
          <w:color w:val="000000"/>
          <w:sz w:val="28"/>
          <w:szCs w:val="28"/>
          <w:lang w:eastAsia="en-US"/>
        </w:rPr>
        <w:t>510 997 530</w:t>
      </w:r>
      <w:r w:rsidRPr="00043861">
        <w:rPr>
          <w:sz w:val="28"/>
          <w:szCs w:val="28"/>
        </w:rPr>
        <w:t xml:space="preserve"> рублей</w:t>
      </w:r>
      <w:r w:rsidR="00E247B8" w:rsidRPr="00043861">
        <w:rPr>
          <w:sz w:val="28"/>
          <w:szCs w:val="28"/>
        </w:rPr>
        <w:t xml:space="preserve"> 95 копеек</w:t>
      </w:r>
      <w:r w:rsidRPr="00043861">
        <w:rPr>
          <w:color w:val="000000"/>
          <w:sz w:val="28"/>
          <w:szCs w:val="28"/>
          <w:lang w:eastAsia="en-US"/>
        </w:rPr>
        <w:t xml:space="preserve">, в том числе верхний предел долга по муниципальным гарантиям </w:t>
      </w:r>
      <w:r w:rsidRPr="00043861">
        <w:t>–</w:t>
      </w:r>
      <w:r w:rsidRPr="00043861">
        <w:rPr>
          <w:color w:val="000000"/>
          <w:sz w:val="28"/>
          <w:szCs w:val="28"/>
          <w:lang w:eastAsia="en-US"/>
        </w:rPr>
        <w:t xml:space="preserve"> 0 рублей;</w:t>
      </w:r>
    </w:p>
    <w:p w:rsidR="00262C75" w:rsidRPr="00370290" w:rsidRDefault="00262C75" w:rsidP="00262C75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370290">
        <w:rPr>
          <w:color w:val="000000"/>
          <w:sz w:val="28"/>
          <w:szCs w:val="28"/>
          <w:lang w:eastAsia="en-US"/>
        </w:rPr>
        <w:t xml:space="preserve">по состоянию на 1 января 2027 года в размере </w:t>
      </w:r>
      <w:r w:rsidR="00E247B8" w:rsidRPr="00370290">
        <w:rPr>
          <w:color w:val="000000"/>
          <w:sz w:val="28"/>
          <w:szCs w:val="28"/>
          <w:lang w:eastAsia="en-US"/>
        </w:rPr>
        <w:t>564 714 281</w:t>
      </w:r>
      <w:r w:rsidRPr="00370290">
        <w:rPr>
          <w:color w:val="000000"/>
          <w:sz w:val="28"/>
          <w:szCs w:val="28"/>
          <w:lang w:eastAsia="en-US"/>
        </w:rPr>
        <w:t xml:space="preserve"> рубл</w:t>
      </w:r>
      <w:r w:rsidR="00E247B8" w:rsidRPr="00370290">
        <w:rPr>
          <w:color w:val="000000"/>
          <w:sz w:val="28"/>
          <w:szCs w:val="28"/>
          <w:lang w:eastAsia="en-US"/>
        </w:rPr>
        <w:t>ь</w:t>
      </w:r>
      <w:r w:rsidRPr="00370290">
        <w:rPr>
          <w:color w:val="000000"/>
          <w:sz w:val="28"/>
          <w:szCs w:val="28"/>
          <w:lang w:eastAsia="en-US"/>
        </w:rPr>
        <w:t xml:space="preserve"> 5</w:t>
      </w:r>
      <w:r w:rsidR="00E247B8" w:rsidRPr="00370290">
        <w:rPr>
          <w:color w:val="000000"/>
          <w:sz w:val="28"/>
          <w:szCs w:val="28"/>
          <w:lang w:eastAsia="en-US"/>
        </w:rPr>
        <w:t>1</w:t>
      </w:r>
      <w:r w:rsidRPr="00370290">
        <w:rPr>
          <w:color w:val="000000"/>
          <w:sz w:val="28"/>
          <w:szCs w:val="28"/>
          <w:lang w:eastAsia="en-US"/>
        </w:rPr>
        <w:t xml:space="preserve"> копе</w:t>
      </w:r>
      <w:r w:rsidR="00E247B8" w:rsidRPr="00370290">
        <w:rPr>
          <w:color w:val="000000"/>
          <w:sz w:val="28"/>
          <w:szCs w:val="28"/>
          <w:lang w:eastAsia="en-US"/>
        </w:rPr>
        <w:t>й</w:t>
      </w:r>
      <w:r w:rsidRPr="00370290">
        <w:rPr>
          <w:color w:val="000000"/>
          <w:sz w:val="28"/>
          <w:szCs w:val="28"/>
          <w:lang w:eastAsia="en-US"/>
        </w:rPr>
        <w:t>к</w:t>
      </w:r>
      <w:r w:rsidR="00E247B8" w:rsidRPr="00370290">
        <w:rPr>
          <w:color w:val="000000"/>
          <w:sz w:val="28"/>
          <w:szCs w:val="28"/>
          <w:lang w:eastAsia="en-US"/>
        </w:rPr>
        <w:t>а</w:t>
      </w:r>
      <w:r w:rsidRPr="00370290">
        <w:rPr>
          <w:color w:val="000000"/>
          <w:sz w:val="28"/>
          <w:szCs w:val="28"/>
          <w:lang w:eastAsia="en-US"/>
        </w:rPr>
        <w:t xml:space="preserve">, в том числе верхний предел долга по муниципальным гарантиям </w:t>
      </w:r>
      <w:r w:rsidRPr="00370290">
        <w:t>–</w:t>
      </w:r>
      <w:r w:rsidRPr="00370290">
        <w:rPr>
          <w:color w:val="000000"/>
          <w:sz w:val="28"/>
          <w:szCs w:val="28"/>
          <w:lang w:eastAsia="en-US"/>
        </w:rPr>
        <w:t xml:space="preserve"> 0 рублей;</w:t>
      </w:r>
    </w:p>
    <w:p w:rsidR="00262C75" w:rsidRPr="00F01909" w:rsidRDefault="00262C75" w:rsidP="0075783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01909">
        <w:rPr>
          <w:color w:val="000000"/>
          <w:sz w:val="28"/>
          <w:szCs w:val="28"/>
          <w:lang w:eastAsia="en-US"/>
        </w:rPr>
        <w:t xml:space="preserve">по состоянию на 1 января 2028 года в размере </w:t>
      </w:r>
      <w:r w:rsidR="00E247B8" w:rsidRPr="00F01909">
        <w:rPr>
          <w:color w:val="000000"/>
          <w:sz w:val="28"/>
          <w:szCs w:val="28"/>
          <w:lang w:eastAsia="en-US"/>
        </w:rPr>
        <w:t>669 501 804</w:t>
      </w:r>
      <w:r w:rsidRPr="00F01909">
        <w:rPr>
          <w:color w:val="000000"/>
          <w:sz w:val="28"/>
          <w:szCs w:val="28"/>
          <w:lang w:eastAsia="en-US"/>
        </w:rPr>
        <w:t xml:space="preserve"> рубля 0</w:t>
      </w:r>
      <w:r w:rsidR="00E247B8" w:rsidRPr="00F01909">
        <w:rPr>
          <w:color w:val="000000"/>
          <w:sz w:val="28"/>
          <w:szCs w:val="28"/>
          <w:lang w:eastAsia="en-US"/>
        </w:rPr>
        <w:t>4</w:t>
      </w:r>
      <w:r w:rsidRPr="00F01909">
        <w:rPr>
          <w:color w:val="000000"/>
          <w:sz w:val="28"/>
          <w:szCs w:val="28"/>
          <w:lang w:eastAsia="en-US"/>
        </w:rPr>
        <w:t xml:space="preserve"> копе</w:t>
      </w:r>
      <w:r w:rsidR="00E247B8" w:rsidRPr="00F01909">
        <w:rPr>
          <w:color w:val="000000"/>
          <w:sz w:val="28"/>
          <w:szCs w:val="28"/>
          <w:lang w:eastAsia="en-US"/>
        </w:rPr>
        <w:t>й</w:t>
      </w:r>
      <w:r w:rsidRPr="00F01909">
        <w:rPr>
          <w:color w:val="000000"/>
          <w:sz w:val="28"/>
          <w:szCs w:val="28"/>
          <w:lang w:eastAsia="en-US"/>
        </w:rPr>
        <w:t>к</w:t>
      </w:r>
      <w:r w:rsidR="00E247B8" w:rsidRPr="00F01909">
        <w:rPr>
          <w:color w:val="000000"/>
          <w:sz w:val="28"/>
          <w:szCs w:val="28"/>
          <w:lang w:eastAsia="en-US"/>
        </w:rPr>
        <w:t>и</w:t>
      </w:r>
      <w:r w:rsidRPr="00F01909">
        <w:rPr>
          <w:color w:val="000000"/>
          <w:sz w:val="28"/>
          <w:szCs w:val="28"/>
          <w:lang w:eastAsia="en-US"/>
        </w:rPr>
        <w:t xml:space="preserve">, в том числе верхний предел долга по муниципальным гарантиям </w:t>
      </w:r>
      <w:r w:rsidRPr="00F01909">
        <w:t>–</w:t>
      </w:r>
      <w:r w:rsidRPr="00F01909">
        <w:rPr>
          <w:color w:val="000000"/>
          <w:sz w:val="28"/>
          <w:szCs w:val="28"/>
          <w:lang w:eastAsia="en-US"/>
        </w:rPr>
        <w:t xml:space="preserve"> 0 рублей.»;</w:t>
      </w:r>
    </w:p>
    <w:p w:rsidR="00F60A28" w:rsidRPr="0041631D" w:rsidRDefault="0041631D" w:rsidP="00F60A28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41631D">
        <w:rPr>
          <w:sz w:val="28"/>
          <w:szCs w:val="28"/>
        </w:rPr>
        <w:t>5</w:t>
      </w:r>
      <w:r w:rsidR="00F60A28" w:rsidRPr="0041631D">
        <w:rPr>
          <w:sz w:val="28"/>
          <w:szCs w:val="28"/>
        </w:rPr>
        <w:t>) приложения №№ 1–6 изложить в редакции согласно приложениям.</w:t>
      </w:r>
    </w:p>
    <w:p w:rsidR="00F60A28" w:rsidRPr="00F60A28" w:rsidRDefault="00F60A28" w:rsidP="00F60A28">
      <w:pPr>
        <w:ind w:firstLine="708"/>
        <w:jc w:val="both"/>
        <w:rPr>
          <w:sz w:val="28"/>
          <w:szCs w:val="28"/>
        </w:rPr>
      </w:pPr>
      <w:r w:rsidRPr="0041631D">
        <w:rPr>
          <w:sz w:val="28"/>
          <w:szCs w:val="28"/>
        </w:rPr>
        <w:t>2. Опубликовать настоящее решение в газете «Усть-Илимск официальный»,</w:t>
      </w:r>
      <w:r w:rsidRPr="0041631D">
        <w:rPr>
          <w:color w:val="000000"/>
          <w:sz w:val="28"/>
          <w:szCs w:val="28"/>
        </w:rPr>
        <w:t xml:space="preserve"> </w:t>
      </w:r>
      <w:r w:rsidRPr="0041631D">
        <w:rPr>
          <w:sz w:val="28"/>
          <w:szCs w:val="28"/>
        </w:rPr>
        <w:t>разместить в сетевом издании «UST-ILIMSK» (</w:t>
      </w:r>
      <w:hyperlink r:id="rId6" w:history="1">
        <w:r w:rsidRPr="0041631D">
          <w:rPr>
            <w:sz w:val="28"/>
            <w:szCs w:val="28"/>
          </w:rPr>
          <w:t>www.усть-илимскофициальный.рф</w:t>
        </w:r>
      </w:hyperlink>
      <w:r w:rsidRPr="0041631D">
        <w:rPr>
          <w:sz w:val="28"/>
          <w:szCs w:val="28"/>
        </w:rPr>
        <w:t>), на официальных сайтах Городской Думы города Усть-Илимска, Администрации города Усть-Илимска.</w:t>
      </w:r>
      <w:r w:rsidRPr="00F60A28">
        <w:rPr>
          <w:sz w:val="28"/>
          <w:szCs w:val="28"/>
        </w:rPr>
        <w:t xml:space="preserve"> </w:t>
      </w:r>
    </w:p>
    <w:p w:rsidR="00F60A28" w:rsidRPr="00F60A28" w:rsidRDefault="00F60A28" w:rsidP="00F60A28">
      <w:pPr>
        <w:ind w:firstLine="708"/>
        <w:jc w:val="both"/>
        <w:rPr>
          <w:sz w:val="28"/>
          <w:szCs w:val="28"/>
        </w:rPr>
      </w:pPr>
    </w:p>
    <w:p w:rsidR="00F60A28" w:rsidRPr="00F60A28" w:rsidRDefault="00F60A28" w:rsidP="00F60A28">
      <w:pPr>
        <w:ind w:firstLine="708"/>
        <w:jc w:val="both"/>
        <w:rPr>
          <w:sz w:val="28"/>
          <w:szCs w:val="28"/>
        </w:rPr>
      </w:pPr>
    </w:p>
    <w:p w:rsidR="00F60A28" w:rsidRPr="00F60A28" w:rsidRDefault="00F60A28" w:rsidP="00F60A28">
      <w:pPr>
        <w:ind w:firstLine="708"/>
        <w:jc w:val="both"/>
        <w:rPr>
          <w:sz w:val="28"/>
          <w:szCs w:val="28"/>
        </w:rPr>
      </w:pPr>
    </w:p>
    <w:p w:rsidR="00F60A28" w:rsidRPr="00F60A28" w:rsidRDefault="00F60A28" w:rsidP="00F60A28">
      <w:pPr>
        <w:rPr>
          <w:b/>
          <w:sz w:val="28"/>
          <w:szCs w:val="28"/>
        </w:rPr>
      </w:pPr>
      <w:r w:rsidRPr="00F60A28">
        <w:rPr>
          <w:b/>
          <w:sz w:val="28"/>
          <w:szCs w:val="28"/>
        </w:rPr>
        <w:t>Председатель Городской Думы</w:t>
      </w:r>
      <w:r w:rsidRPr="00F60A28">
        <w:rPr>
          <w:b/>
          <w:sz w:val="28"/>
          <w:szCs w:val="28"/>
        </w:rPr>
        <w:tab/>
      </w:r>
      <w:r w:rsidRPr="00F60A2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Pr="00F60A28">
        <w:rPr>
          <w:b/>
          <w:sz w:val="28"/>
          <w:szCs w:val="28"/>
        </w:rPr>
        <w:t xml:space="preserve">                                А.П. Чихирьков</w:t>
      </w:r>
    </w:p>
    <w:p w:rsidR="00F60A28" w:rsidRPr="00F60A28" w:rsidRDefault="00F60A28" w:rsidP="00F60A28">
      <w:pPr>
        <w:rPr>
          <w:b/>
          <w:sz w:val="28"/>
          <w:szCs w:val="28"/>
        </w:rPr>
      </w:pPr>
    </w:p>
    <w:p w:rsidR="00F60A28" w:rsidRPr="00F60A28" w:rsidRDefault="00F60A28" w:rsidP="00F60A28">
      <w:pPr>
        <w:rPr>
          <w:b/>
          <w:sz w:val="28"/>
          <w:szCs w:val="28"/>
        </w:rPr>
      </w:pPr>
    </w:p>
    <w:p w:rsidR="00F60A28" w:rsidRPr="00F60A28" w:rsidRDefault="00F60A28" w:rsidP="00F60A28">
      <w:pPr>
        <w:rPr>
          <w:sz w:val="28"/>
          <w:szCs w:val="28"/>
        </w:rPr>
      </w:pPr>
      <w:r w:rsidRPr="00F60A28">
        <w:rPr>
          <w:b/>
          <w:sz w:val="28"/>
          <w:szCs w:val="28"/>
        </w:rPr>
        <w:t>Мэр города</w:t>
      </w:r>
      <w:r w:rsidRPr="00F60A28">
        <w:rPr>
          <w:b/>
          <w:sz w:val="28"/>
          <w:szCs w:val="28"/>
        </w:rPr>
        <w:tab/>
        <w:t xml:space="preserve">                                                         </w:t>
      </w:r>
      <w:r>
        <w:rPr>
          <w:b/>
          <w:sz w:val="28"/>
          <w:szCs w:val="28"/>
        </w:rPr>
        <w:t xml:space="preserve"> </w:t>
      </w:r>
      <w:r w:rsidRPr="00F60A28">
        <w:rPr>
          <w:b/>
          <w:sz w:val="28"/>
          <w:szCs w:val="28"/>
        </w:rPr>
        <w:t xml:space="preserve">                    Э.В. Симонов</w:t>
      </w:r>
    </w:p>
    <w:p w:rsidR="00B513CB" w:rsidRDefault="00B513CB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72199E" w:rsidRDefault="0072199E" w:rsidP="00F60A28">
      <w:pPr>
        <w:jc w:val="center"/>
      </w:pPr>
    </w:p>
    <w:p w:rsidR="00F60A28" w:rsidRPr="001124F8" w:rsidRDefault="00F60A28" w:rsidP="00F60A28">
      <w:pPr>
        <w:jc w:val="center"/>
      </w:pPr>
      <w:r>
        <w:t>ЛИ</w:t>
      </w:r>
      <w:r w:rsidRPr="001124F8">
        <w:t>СТ СОГЛАСОВАНИЯ</w:t>
      </w:r>
    </w:p>
    <w:p w:rsidR="00F60A28" w:rsidRPr="0030590B" w:rsidRDefault="00F60A28" w:rsidP="00F60A28">
      <w:pPr>
        <w:jc w:val="center"/>
        <w:rPr>
          <w:u w:val="single"/>
        </w:rPr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</w:t>
      </w:r>
      <w:r>
        <w:t>й в решение Го</w:t>
      </w:r>
      <w:r w:rsidRPr="002D4DB4">
        <w:t>родской Думы города Уст</w:t>
      </w:r>
      <w:r>
        <w:t>ь-Илимска от 2</w:t>
      </w:r>
      <w:r w:rsidR="00492BF6">
        <w:t>6</w:t>
      </w:r>
      <w:r>
        <w:t>.12.202</w:t>
      </w:r>
      <w:r w:rsidR="00492BF6">
        <w:t>4</w:t>
      </w:r>
      <w:r>
        <w:t xml:space="preserve">г. </w:t>
      </w:r>
      <w:r w:rsidRPr="0030590B">
        <w:rPr>
          <w:u w:val="single"/>
        </w:rPr>
        <w:t>№ </w:t>
      </w:r>
      <w:r w:rsidR="00492BF6">
        <w:rPr>
          <w:u w:val="single"/>
        </w:rPr>
        <w:t>8</w:t>
      </w:r>
      <w:r w:rsidRPr="0030590B">
        <w:rPr>
          <w:u w:val="single"/>
        </w:rPr>
        <w:t>/</w:t>
      </w:r>
      <w:r w:rsidR="00492BF6">
        <w:rPr>
          <w:u w:val="single"/>
        </w:rPr>
        <w:t>29</w:t>
      </w:r>
      <w:r w:rsidRPr="0030590B">
        <w:rPr>
          <w:u w:val="single"/>
        </w:rPr>
        <w:t>»</w:t>
      </w:r>
    </w:p>
    <w:p w:rsidR="00F60A28" w:rsidRPr="001124F8" w:rsidRDefault="00F60A28" w:rsidP="00F60A28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F60A28" w:rsidRDefault="00F60A28" w:rsidP="00F60A28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Комитет финансов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3"/>
        <w:gridCol w:w="1126"/>
        <w:gridCol w:w="1557"/>
        <w:gridCol w:w="985"/>
        <w:gridCol w:w="2632"/>
        <w:gridCol w:w="2488"/>
      </w:tblGrid>
      <w:tr w:rsidR="00F60A28" w:rsidRPr="00D10010" w:rsidTr="002C499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both"/>
            </w:pPr>
            <w:r>
              <w:t>Заместитель председателя Комитета финансов по планированию и анализу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F60A28" w:rsidRDefault="00F60A28" w:rsidP="002C4990"/>
          <w:p w:rsidR="00F60A28" w:rsidRDefault="00F60A28" w:rsidP="002C4990"/>
          <w:p w:rsidR="00F60A28" w:rsidRPr="00D10010" w:rsidRDefault="00F60A28" w:rsidP="002C4990">
            <w:r>
              <w:t>Прохорова Ю.Р.</w:t>
            </w:r>
          </w:p>
        </w:tc>
      </w:tr>
      <w:tr w:rsidR="00F60A28" w:rsidRPr="00D10010" w:rsidTr="002C4990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F60A28" w:rsidRPr="00D10010" w:rsidTr="002C4990">
        <w:tc>
          <w:tcPr>
            <w:tcW w:w="675" w:type="dxa"/>
          </w:tcPr>
          <w:p w:rsidR="00F60A28" w:rsidRPr="00D10010" w:rsidRDefault="00F60A28" w:rsidP="002C4990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center"/>
            </w:pPr>
            <w:r>
              <w:t>98248</w:t>
            </w:r>
          </w:p>
        </w:tc>
        <w:tc>
          <w:tcPr>
            <w:tcW w:w="1560" w:type="dxa"/>
          </w:tcPr>
          <w:p w:rsidR="00F60A28" w:rsidRPr="00D10010" w:rsidRDefault="00F60A28" w:rsidP="002C4990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center"/>
            </w:pPr>
            <w:r>
              <w:t>1131</w:t>
            </w:r>
          </w:p>
        </w:tc>
        <w:tc>
          <w:tcPr>
            <w:tcW w:w="2693" w:type="dxa"/>
          </w:tcPr>
          <w:p w:rsidR="00F60A28" w:rsidRPr="00D10010" w:rsidRDefault="00F60A28" w:rsidP="002C4990">
            <w:pPr>
              <w:jc w:val="center"/>
            </w:pPr>
          </w:p>
        </w:tc>
        <w:tc>
          <w:tcPr>
            <w:tcW w:w="2517" w:type="dxa"/>
          </w:tcPr>
          <w:p w:rsidR="00F60A28" w:rsidRPr="00D10010" w:rsidRDefault="00F60A28" w:rsidP="002C4990">
            <w:pPr>
              <w:jc w:val="center"/>
            </w:pPr>
          </w:p>
        </w:tc>
      </w:tr>
    </w:tbl>
    <w:p w:rsidR="00F60A28" w:rsidRPr="000459F5" w:rsidRDefault="00F60A28" w:rsidP="00F60A28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650" w:type="dxa"/>
        <w:tblInd w:w="-106" w:type="dxa"/>
        <w:tblLook w:val="00A0" w:firstRow="1" w:lastRow="0" w:firstColumn="1" w:lastColumn="0" w:noHBand="0" w:noVBand="0"/>
      </w:tblPr>
      <w:tblGrid>
        <w:gridCol w:w="4217"/>
        <w:gridCol w:w="122"/>
        <w:gridCol w:w="2571"/>
        <w:gridCol w:w="72"/>
        <w:gridCol w:w="2539"/>
        <w:gridCol w:w="129"/>
      </w:tblGrid>
      <w:tr w:rsidR="00F60A28" w:rsidRPr="00D10010" w:rsidTr="004559A6">
        <w:trPr>
          <w:gridAfter w:val="1"/>
          <w:wAfter w:w="129" w:type="dxa"/>
          <w:trHeight w:val="280"/>
        </w:trPr>
        <w:tc>
          <w:tcPr>
            <w:tcW w:w="4339" w:type="dxa"/>
            <w:gridSpan w:val="2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both"/>
            </w:pPr>
            <w:r>
              <w:t>Председатель Комитета финансов</w:t>
            </w:r>
          </w:p>
        </w:tc>
        <w:tc>
          <w:tcPr>
            <w:tcW w:w="2643" w:type="dxa"/>
            <w:gridSpan w:val="2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both"/>
            </w:pPr>
          </w:p>
        </w:tc>
        <w:tc>
          <w:tcPr>
            <w:tcW w:w="2539" w:type="dxa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both"/>
            </w:pPr>
            <w:r>
              <w:t>Шадрина О.Ф.</w:t>
            </w:r>
          </w:p>
        </w:tc>
      </w:tr>
      <w:tr w:rsidR="00F60A28" w:rsidRPr="00D10010" w:rsidTr="004559A6">
        <w:trPr>
          <w:gridAfter w:val="1"/>
          <w:wAfter w:w="129" w:type="dxa"/>
          <w:trHeight w:val="280"/>
        </w:trPr>
        <w:tc>
          <w:tcPr>
            <w:tcW w:w="4339" w:type="dxa"/>
            <w:gridSpan w:val="2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center"/>
              <w:rPr>
                <w:vertAlign w:val="superscript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center"/>
              <w:rPr>
                <w:vertAlign w:val="superscript"/>
              </w:rPr>
            </w:pPr>
          </w:p>
        </w:tc>
        <w:tc>
          <w:tcPr>
            <w:tcW w:w="2539" w:type="dxa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rPr>
                <w:vertAlign w:val="superscript"/>
              </w:rPr>
            </w:pPr>
          </w:p>
        </w:tc>
      </w:tr>
      <w:tr w:rsidR="00F60A28" w:rsidRPr="00D10010" w:rsidTr="004559A6">
        <w:trPr>
          <w:gridAfter w:val="1"/>
          <w:wAfter w:w="129" w:type="dxa"/>
          <w:trHeight w:val="509"/>
        </w:trPr>
        <w:tc>
          <w:tcPr>
            <w:tcW w:w="4339" w:type="dxa"/>
            <w:gridSpan w:val="2"/>
            <w:tcBorders>
              <w:bottom w:val="single" w:sz="4" w:space="0" w:color="auto"/>
            </w:tcBorders>
            <w:vAlign w:val="center"/>
          </w:tcPr>
          <w:p w:rsidR="00F60A28" w:rsidRPr="00D10010" w:rsidRDefault="00F60A28" w:rsidP="002C4990"/>
        </w:tc>
        <w:tc>
          <w:tcPr>
            <w:tcW w:w="2643" w:type="dxa"/>
            <w:gridSpan w:val="2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both"/>
            </w:pPr>
          </w:p>
        </w:tc>
        <w:tc>
          <w:tcPr>
            <w:tcW w:w="2539" w:type="dxa"/>
            <w:tcBorders>
              <w:bottom w:val="single" w:sz="4" w:space="0" w:color="auto"/>
            </w:tcBorders>
            <w:vAlign w:val="center"/>
          </w:tcPr>
          <w:p w:rsidR="00F60A28" w:rsidRPr="00D10010" w:rsidRDefault="00F60A28" w:rsidP="002C4990"/>
        </w:tc>
      </w:tr>
      <w:tr w:rsidR="00F60A28" w:rsidRPr="00D10010" w:rsidTr="004559A6">
        <w:trPr>
          <w:gridAfter w:val="1"/>
          <w:wAfter w:w="129" w:type="dxa"/>
          <w:trHeight w:val="886"/>
        </w:trPr>
        <w:tc>
          <w:tcPr>
            <w:tcW w:w="4339" w:type="dxa"/>
            <w:gridSpan w:val="2"/>
            <w:tcBorders>
              <w:top w:val="single" w:sz="4" w:space="0" w:color="auto"/>
            </w:tcBorders>
            <w:vAlign w:val="center"/>
          </w:tcPr>
          <w:p w:rsidR="00F60A28" w:rsidRPr="00B429A4" w:rsidRDefault="00F60A28" w:rsidP="002C4990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B429A4">
              <w:rPr>
                <w:vertAlign w:val="superscript"/>
              </w:rPr>
              <w:t>(должность)</w:t>
            </w:r>
          </w:p>
          <w:p w:rsidR="00B429A4" w:rsidRPr="00B429A4" w:rsidRDefault="00B429A4" w:rsidP="00B429A4">
            <w:pPr>
              <w:autoSpaceDE w:val="0"/>
              <w:autoSpaceDN w:val="0"/>
              <w:adjustRightInd w:val="0"/>
            </w:pPr>
            <w:r w:rsidRPr="00B429A4">
              <w:t>Начальник отдела</w:t>
            </w:r>
            <w:r>
              <w:t xml:space="preserve"> доходов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both"/>
            </w:pPr>
          </w:p>
        </w:tc>
        <w:tc>
          <w:tcPr>
            <w:tcW w:w="2539" w:type="dxa"/>
            <w:tcBorders>
              <w:top w:val="single" w:sz="4" w:space="0" w:color="auto"/>
            </w:tcBorders>
            <w:vAlign w:val="center"/>
          </w:tcPr>
          <w:p w:rsidR="00F60A28" w:rsidRDefault="00F60A28" w:rsidP="002C4990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  <w:p w:rsidR="00B429A4" w:rsidRDefault="00B429A4" w:rsidP="00B429A4">
            <w:pPr>
              <w:autoSpaceDE w:val="0"/>
              <w:autoSpaceDN w:val="0"/>
              <w:adjustRightInd w:val="0"/>
            </w:pPr>
            <w:r>
              <w:t>Пономаренко М.А.</w:t>
            </w:r>
          </w:p>
        </w:tc>
      </w:tr>
      <w:tr w:rsidR="00B429A4" w:rsidRPr="00D10010" w:rsidTr="004559A6">
        <w:trPr>
          <w:gridAfter w:val="1"/>
          <w:wAfter w:w="129" w:type="dxa"/>
          <w:trHeight w:val="509"/>
        </w:trPr>
        <w:tc>
          <w:tcPr>
            <w:tcW w:w="4339" w:type="dxa"/>
            <w:gridSpan w:val="2"/>
            <w:tcBorders>
              <w:top w:val="single" w:sz="4" w:space="0" w:color="auto"/>
            </w:tcBorders>
            <w:vAlign w:val="center"/>
          </w:tcPr>
          <w:p w:rsidR="00B429A4" w:rsidRPr="00B429A4" w:rsidRDefault="00B429A4" w:rsidP="00B429A4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</w:t>
            </w:r>
            <w:r w:rsidRPr="004559A6">
              <w:rPr>
                <w:vertAlign w:val="superscript"/>
              </w:rPr>
              <w:t>должность</w:t>
            </w:r>
            <w:r w:rsidRPr="00D10010">
              <w:rPr>
                <w:vertAlign w:val="superscript"/>
              </w:rPr>
              <w:t>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</w:tcBorders>
          </w:tcPr>
          <w:p w:rsidR="00B429A4" w:rsidRPr="00D10010" w:rsidRDefault="00B429A4" w:rsidP="00DB336B">
            <w:pPr>
              <w:jc w:val="both"/>
            </w:pPr>
          </w:p>
        </w:tc>
        <w:tc>
          <w:tcPr>
            <w:tcW w:w="2539" w:type="dxa"/>
            <w:tcBorders>
              <w:top w:val="single" w:sz="4" w:space="0" w:color="auto"/>
            </w:tcBorders>
            <w:vAlign w:val="center"/>
          </w:tcPr>
          <w:p w:rsidR="00B429A4" w:rsidRPr="00B429A4" w:rsidRDefault="00B429A4" w:rsidP="00B429A4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F60A28" w:rsidRPr="00CA281F" w:rsidTr="004559A6">
        <w:tc>
          <w:tcPr>
            <w:tcW w:w="4217" w:type="dxa"/>
            <w:tcBorders>
              <w:bottom w:val="single" w:sz="4" w:space="0" w:color="auto"/>
            </w:tcBorders>
          </w:tcPr>
          <w:p w:rsidR="00F60A28" w:rsidRPr="00CA281F" w:rsidRDefault="00F60A28" w:rsidP="002C4990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A281F">
              <w:rPr>
                <w:u w:val="single"/>
                <w:vertAlign w:val="superscript"/>
              </w:rPr>
              <w:t xml:space="preserve">                                                                        </w:t>
            </w:r>
          </w:p>
          <w:p w:rsidR="00F60A28" w:rsidRPr="00B905E2" w:rsidRDefault="00F60A28" w:rsidP="002C4990">
            <w:pPr>
              <w:autoSpaceDE w:val="0"/>
              <w:autoSpaceDN w:val="0"/>
              <w:adjustRightInd w:val="0"/>
              <w:spacing w:before="120"/>
            </w:pPr>
            <w:r w:rsidRPr="00B905E2">
              <w:t>Правовой отдел Администрации города Усть-Илимска</w:t>
            </w:r>
          </w:p>
          <w:p w:rsidR="00F60A28" w:rsidRPr="00CA281F" w:rsidRDefault="00F60A28" w:rsidP="002C4990">
            <w:pPr>
              <w:jc w:val="both"/>
              <w:rPr>
                <w:u w:val="single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F60A28" w:rsidRPr="00CA281F" w:rsidRDefault="00F60A28" w:rsidP="002C4990">
            <w:pPr>
              <w:jc w:val="both"/>
              <w:rPr>
                <w:b/>
                <w:u w:val="single"/>
              </w:rPr>
            </w:pPr>
          </w:p>
          <w:p w:rsidR="00F60A28" w:rsidRPr="00CA281F" w:rsidRDefault="00F60A28" w:rsidP="002C4990">
            <w:pPr>
              <w:ind w:left="-250"/>
              <w:jc w:val="both"/>
              <w:rPr>
                <w:b/>
                <w:u w:val="single"/>
              </w:rPr>
            </w:pPr>
          </w:p>
        </w:tc>
        <w:tc>
          <w:tcPr>
            <w:tcW w:w="2740" w:type="dxa"/>
            <w:gridSpan w:val="3"/>
            <w:tcBorders>
              <w:bottom w:val="single" w:sz="4" w:space="0" w:color="auto"/>
            </w:tcBorders>
          </w:tcPr>
          <w:p w:rsidR="00F60A28" w:rsidRPr="00CA281F" w:rsidRDefault="00F60A28" w:rsidP="002C4990">
            <w:pPr>
              <w:jc w:val="both"/>
              <w:rPr>
                <w:u w:val="single"/>
              </w:rPr>
            </w:pPr>
          </w:p>
          <w:p w:rsidR="00F60A28" w:rsidRPr="00B905E2" w:rsidRDefault="00F60A28" w:rsidP="002C4990">
            <w:pPr>
              <w:jc w:val="both"/>
            </w:pPr>
          </w:p>
        </w:tc>
      </w:tr>
      <w:tr w:rsidR="00F60A28" w:rsidRPr="00D10010" w:rsidTr="004559A6">
        <w:tc>
          <w:tcPr>
            <w:tcW w:w="4217" w:type="dxa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center"/>
              <w:rPr>
                <w:vertAlign w:val="superscript"/>
              </w:rPr>
            </w:pPr>
          </w:p>
        </w:tc>
        <w:tc>
          <w:tcPr>
            <w:tcW w:w="2740" w:type="dxa"/>
            <w:gridSpan w:val="3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   </w:t>
            </w:r>
            <w:r w:rsidRPr="00D10010">
              <w:rPr>
                <w:vertAlign w:val="superscript"/>
              </w:rPr>
              <w:t>(ФИО)</w:t>
            </w:r>
          </w:p>
        </w:tc>
      </w:tr>
    </w:tbl>
    <w:p w:rsidR="00F60A28" w:rsidRDefault="00F60A28" w:rsidP="00F60A28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41"/>
        <w:gridCol w:w="6120"/>
      </w:tblGrid>
      <w:tr w:rsidR="00F60A28" w:rsidRPr="00D10010" w:rsidTr="002C4990">
        <w:tc>
          <w:tcPr>
            <w:tcW w:w="3369" w:type="dxa"/>
          </w:tcPr>
          <w:p w:rsidR="00F60A28" w:rsidRPr="00D10010" w:rsidRDefault="00F60A28" w:rsidP="002C4990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F60A28" w:rsidRPr="00D10010" w:rsidRDefault="00F60A28" w:rsidP="002C4990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F60A28" w:rsidRPr="00D10010" w:rsidRDefault="00F60A28" w:rsidP="002C4990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>
              <w:t>не</w:t>
            </w:r>
            <w:r w:rsidRPr="00D10010">
              <w:t>нормативный</w:t>
            </w:r>
            <w:r w:rsidRPr="00D10010">
              <w:tab/>
            </w:r>
          </w:p>
        </w:tc>
        <w:tc>
          <w:tcPr>
            <w:tcW w:w="6202" w:type="dxa"/>
          </w:tcPr>
          <w:p w:rsidR="00F60A28" w:rsidRPr="00D10010" w:rsidRDefault="00F60A28" w:rsidP="002C4990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F60A28" w:rsidRPr="00D10010" w:rsidRDefault="00F60A28" w:rsidP="002C4990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F60A28" w:rsidRPr="00D10010" w:rsidRDefault="00F60A28" w:rsidP="002C4990">
            <w:pPr>
              <w:jc w:val="both"/>
            </w:pPr>
            <w:r w:rsidRPr="00886DC0">
              <w:rPr>
                <w:b/>
                <w:lang w:val="en-US"/>
              </w:rPr>
              <w:t>V</w:t>
            </w:r>
            <w:r>
              <w:rPr>
                <w:b/>
              </w:rPr>
              <w:t xml:space="preserve"> </w:t>
            </w:r>
            <w:r w:rsidRPr="00D10010">
              <w:t>нет</w:t>
            </w:r>
            <w:r w:rsidRPr="00D10010">
              <w:tab/>
            </w:r>
          </w:p>
        </w:tc>
      </w:tr>
    </w:tbl>
    <w:p w:rsidR="00F60A28" w:rsidRDefault="00F60A28" w:rsidP="00F60A28">
      <w:pPr>
        <w:autoSpaceDE w:val="0"/>
        <w:autoSpaceDN w:val="0"/>
        <w:adjustRightInd w:val="0"/>
      </w:pPr>
    </w:p>
    <w:p w:rsidR="00F60A28" w:rsidRDefault="00F60A28" w:rsidP="00F60A28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F60A28" w:rsidRPr="001124F8" w:rsidRDefault="00F60A28" w:rsidP="00F60A28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 xml:space="preserve">одится </w:t>
      </w:r>
      <w:r w:rsidRPr="001124F8">
        <w:t>в соответствие с требованиями федерального и регионального законодательства</w:t>
      </w:r>
      <w:r>
        <w:t xml:space="preserve"> </w:t>
      </w:r>
      <w:r w:rsidRPr="001124F8">
        <w:t>по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F60A28" w:rsidRDefault="00F60A28" w:rsidP="00F60A28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 xml:space="preserve">одится </w:t>
      </w:r>
      <w:r w:rsidRPr="001124F8">
        <w:t>в соответствие с требованиями федерального и регионального законодательства</w:t>
      </w:r>
      <w:r>
        <w:t xml:space="preserve"> </w:t>
      </w:r>
      <w:r w:rsidRPr="001124F8">
        <w:t>самостоятельно</w:t>
      </w:r>
    </w:p>
    <w:p w:rsidR="00F60A28" w:rsidRPr="001124F8" w:rsidRDefault="00F60A28" w:rsidP="00F60A28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F60A28" w:rsidRPr="001124F8" w:rsidRDefault="00F60A28" w:rsidP="00F60A28">
      <w:pPr>
        <w:jc w:val="both"/>
      </w:pPr>
    </w:p>
    <w:p w:rsidR="00F60A28" w:rsidRPr="00C824C7" w:rsidRDefault="00F60A28" w:rsidP="00F60A28">
      <w:r w:rsidRPr="00C824C7">
        <w:t>Рассылка:</w:t>
      </w:r>
    </w:p>
    <w:p w:rsidR="00F60A28" w:rsidRPr="00C824C7" w:rsidRDefault="00F60A28" w:rsidP="00F60A28">
      <w:r w:rsidRPr="00C824C7">
        <w:t>3 экз. – в дело;</w:t>
      </w:r>
    </w:p>
    <w:p w:rsidR="00F60A28" w:rsidRPr="00C824C7" w:rsidRDefault="00F60A28" w:rsidP="00F60A28">
      <w:r w:rsidRPr="00C824C7">
        <w:t>1 экз. – исполнителю;</w:t>
      </w:r>
    </w:p>
    <w:p w:rsidR="00F60A28" w:rsidRPr="00C824C7" w:rsidRDefault="00F60A28" w:rsidP="00F60A28">
      <w:r w:rsidRPr="00C824C7">
        <w:rPr>
          <w:b/>
          <w:lang w:val="en-US"/>
        </w:rPr>
        <w:t>V</w:t>
      </w:r>
      <w:r w:rsidRPr="00C824C7">
        <w:t xml:space="preserve"> в газету «Усть-Илимск ОФИЦИАЛЬНЫЙ»;</w:t>
      </w:r>
    </w:p>
    <w:p w:rsidR="00F60A28" w:rsidRDefault="00F60A28" w:rsidP="00F60A28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Думы, Администрации города</w:t>
      </w:r>
      <w:r>
        <w:t>;</w:t>
      </w:r>
    </w:p>
    <w:p w:rsidR="00F60A28" w:rsidRDefault="00F60A28" w:rsidP="00F60A28">
      <w:r w:rsidRPr="00C824C7">
        <w:rPr>
          <w:b/>
          <w:lang w:val="en-US"/>
        </w:rPr>
        <w:t>V</w:t>
      </w:r>
      <w:r w:rsidRPr="00E5177A">
        <w:rPr>
          <w:sz w:val="26"/>
          <w:szCs w:val="26"/>
        </w:rPr>
        <w:t xml:space="preserve"> в сетево</w:t>
      </w:r>
      <w:r>
        <w:rPr>
          <w:sz w:val="26"/>
          <w:szCs w:val="26"/>
        </w:rPr>
        <w:t>е издание</w:t>
      </w:r>
      <w:r w:rsidRPr="00E5177A">
        <w:rPr>
          <w:sz w:val="26"/>
          <w:szCs w:val="26"/>
        </w:rPr>
        <w:t xml:space="preserve"> «UST-ILIMSK» (</w:t>
      </w:r>
      <w:hyperlink r:id="rId7" w:history="1">
        <w:r w:rsidRPr="00E5177A">
          <w:rPr>
            <w:sz w:val="26"/>
            <w:szCs w:val="26"/>
          </w:rPr>
          <w:t>www.усть-илимскофициальный.рф</w:t>
        </w:r>
      </w:hyperlink>
      <w:r w:rsidRPr="00E5177A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17D9B" w:rsidRPr="006F6562" w:rsidRDefault="00F20E6F" w:rsidP="006F6562">
      <w:pPr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FA1059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</w:p>
    <w:sectPr w:rsidR="00317D9B" w:rsidRPr="006F6562" w:rsidSect="00F60A28">
      <w:headerReference w:type="even" r:id="rId8"/>
      <w:headerReference w:type="default" r:id="rId9"/>
      <w:pgSz w:w="11906" w:h="16838" w:code="9"/>
      <w:pgMar w:top="851" w:right="566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615" w:rsidRDefault="002D5615">
      <w:r>
        <w:separator/>
      </w:r>
    </w:p>
  </w:endnote>
  <w:endnote w:type="continuationSeparator" w:id="0">
    <w:p w:rsidR="002D5615" w:rsidRDefault="002D5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615" w:rsidRDefault="002D5615">
      <w:r>
        <w:separator/>
      </w:r>
    </w:p>
  </w:footnote>
  <w:footnote w:type="continuationSeparator" w:id="0">
    <w:p w:rsidR="002D5615" w:rsidRDefault="002D5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1909">
      <w:rPr>
        <w:rStyle w:val="a5"/>
        <w:noProof/>
      </w:rPr>
      <w:t>4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6F"/>
    <w:rsid w:val="0000313A"/>
    <w:rsid w:val="00024440"/>
    <w:rsid w:val="00043861"/>
    <w:rsid w:val="0005664E"/>
    <w:rsid w:val="00062718"/>
    <w:rsid w:val="00075F8F"/>
    <w:rsid w:val="000832FC"/>
    <w:rsid w:val="000853BE"/>
    <w:rsid w:val="000858CE"/>
    <w:rsid w:val="00086999"/>
    <w:rsid w:val="00096A57"/>
    <w:rsid w:val="000A073A"/>
    <w:rsid w:val="000A1CBB"/>
    <w:rsid w:val="000E776A"/>
    <w:rsid w:val="0010658E"/>
    <w:rsid w:val="00113623"/>
    <w:rsid w:val="001277CA"/>
    <w:rsid w:val="00156A67"/>
    <w:rsid w:val="00163E7B"/>
    <w:rsid w:val="00193C9A"/>
    <w:rsid w:val="001D00F8"/>
    <w:rsid w:val="001E54EB"/>
    <w:rsid w:val="00230E17"/>
    <w:rsid w:val="00262C75"/>
    <w:rsid w:val="00282D33"/>
    <w:rsid w:val="002A11E4"/>
    <w:rsid w:val="002A25B5"/>
    <w:rsid w:val="002C1B1A"/>
    <w:rsid w:val="002D5615"/>
    <w:rsid w:val="002D638F"/>
    <w:rsid w:val="002E54C2"/>
    <w:rsid w:val="00301824"/>
    <w:rsid w:val="0031687F"/>
    <w:rsid w:val="00317D9B"/>
    <w:rsid w:val="00335E9B"/>
    <w:rsid w:val="00347BF1"/>
    <w:rsid w:val="00366AD2"/>
    <w:rsid w:val="00370290"/>
    <w:rsid w:val="003B67BB"/>
    <w:rsid w:val="003C5721"/>
    <w:rsid w:val="003E3A89"/>
    <w:rsid w:val="00414898"/>
    <w:rsid w:val="00415A32"/>
    <w:rsid w:val="0041631D"/>
    <w:rsid w:val="00416FB0"/>
    <w:rsid w:val="004559A6"/>
    <w:rsid w:val="0046393F"/>
    <w:rsid w:val="004713B9"/>
    <w:rsid w:val="00492BF6"/>
    <w:rsid w:val="004B6769"/>
    <w:rsid w:val="004C7A24"/>
    <w:rsid w:val="004E11D1"/>
    <w:rsid w:val="004F7945"/>
    <w:rsid w:val="00517590"/>
    <w:rsid w:val="00526642"/>
    <w:rsid w:val="005410C8"/>
    <w:rsid w:val="00553AF4"/>
    <w:rsid w:val="00577328"/>
    <w:rsid w:val="005906A2"/>
    <w:rsid w:val="005A1AF9"/>
    <w:rsid w:val="005A3F1D"/>
    <w:rsid w:val="005B7993"/>
    <w:rsid w:val="005E6828"/>
    <w:rsid w:val="00635737"/>
    <w:rsid w:val="006531B8"/>
    <w:rsid w:val="00665B4E"/>
    <w:rsid w:val="006835B0"/>
    <w:rsid w:val="00685116"/>
    <w:rsid w:val="0068519E"/>
    <w:rsid w:val="006923CC"/>
    <w:rsid w:val="006F6562"/>
    <w:rsid w:val="0072199E"/>
    <w:rsid w:val="00722DBC"/>
    <w:rsid w:val="007366C2"/>
    <w:rsid w:val="00744DBD"/>
    <w:rsid w:val="00757836"/>
    <w:rsid w:val="007854A9"/>
    <w:rsid w:val="0078784A"/>
    <w:rsid w:val="007C2DEF"/>
    <w:rsid w:val="00814788"/>
    <w:rsid w:val="00816009"/>
    <w:rsid w:val="0087273A"/>
    <w:rsid w:val="008A0D9A"/>
    <w:rsid w:val="00910B41"/>
    <w:rsid w:val="009460CB"/>
    <w:rsid w:val="00967531"/>
    <w:rsid w:val="009A75C0"/>
    <w:rsid w:val="009C3458"/>
    <w:rsid w:val="009E0760"/>
    <w:rsid w:val="009F287C"/>
    <w:rsid w:val="00A04ABE"/>
    <w:rsid w:val="00A50183"/>
    <w:rsid w:val="00A73C1B"/>
    <w:rsid w:val="00A95469"/>
    <w:rsid w:val="00AC7D33"/>
    <w:rsid w:val="00AE4BF8"/>
    <w:rsid w:val="00AE6515"/>
    <w:rsid w:val="00AF7757"/>
    <w:rsid w:val="00B269AE"/>
    <w:rsid w:val="00B33ABF"/>
    <w:rsid w:val="00B429A4"/>
    <w:rsid w:val="00B513CB"/>
    <w:rsid w:val="00B55E02"/>
    <w:rsid w:val="00B62F51"/>
    <w:rsid w:val="00B62FD1"/>
    <w:rsid w:val="00B758EB"/>
    <w:rsid w:val="00BB4033"/>
    <w:rsid w:val="00BF4EBD"/>
    <w:rsid w:val="00C50EE6"/>
    <w:rsid w:val="00C65FF0"/>
    <w:rsid w:val="00C66935"/>
    <w:rsid w:val="00C84055"/>
    <w:rsid w:val="00C960B2"/>
    <w:rsid w:val="00CD72B2"/>
    <w:rsid w:val="00D07B1D"/>
    <w:rsid w:val="00D54724"/>
    <w:rsid w:val="00D8165B"/>
    <w:rsid w:val="00D92F90"/>
    <w:rsid w:val="00DB120A"/>
    <w:rsid w:val="00DC29D6"/>
    <w:rsid w:val="00DD7981"/>
    <w:rsid w:val="00E20421"/>
    <w:rsid w:val="00E23BEC"/>
    <w:rsid w:val="00E247B8"/>
    <w:rsid w:val="00E3215C"/>
    <w:rsid w:val="00E437DE"/>
    <w:rsid w:val="00E553FF"/>
    <w:rsid w:val="00E65211"/>
    <w:rsid w:val="00E70619"/>
    <w:rsid w:val="00E71BEF"/>
    <w:rsid w:val="00EC238D"/>
    <w:rsid w:val="00EE2767"/>
    <w:rsid w:val="00EF646F"/>
    <w:rsid w:val="00F01909"/>
    <w:rsid w:val="00F01F51"/>
    <w:rsid w:val="00F123FC"/>
    <w:rsid w:val="00F20E6F"/>
    <w:rsid w:val="00F27F78"/>
    <w:rsid w:val="00F34515"/>
    <w:rsid w:val="00F40D43"/>
    <w:rsid w:val="00F6026C"/>
    <w:rsid w:val="00F60A28"/>
    <w:rsid w:val="00F6186F"/>
    <w:rsid w:val="00F67F8F"/>
    <w:rsid w:val="00F8408D"/>
    <w:rsid w:val="00F85880"/>
    <w:rsid w:val="00F91490"/>
    <w:rsid w:val="00F97347"/>
    <w:rsid w:val="00FB2921"/>
    <w:rsid w:val="00FD24EF"/>
    <w:rsid w:val="00FE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611088-B1C3-4387-AB5B-094252BD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2">
    <w:name w:val="Body Text Indent 2"/>
    <w:aliases w:val="Body Text Indent 2 Char"/>
    <w:basedOn w:val="a"/>
    <w:link w:val="20"/>
    <w:rsid w:val="00F60A28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F60A28"/>
    <w:rPr>
      <w:sz w:val="24"/>
      <w:szCs w:val="24"/>
    </w:rPr>
  </w:style>
  <w:style w:type="paragraph" w:styleId="a7">
    <w:name w:val="Balloon Text"/>
    <w:basedOn w:val="a"/>
    <w:link w:val="a8"/>
    <w:rsid w:val="00347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347B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99</TotalTime>
  <Pages>4</Pages>
  <Words>940</Words>
  <Characters>6015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6942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Скоблова Марина Сергеевна</dc:creator>
  <cp:keywords/>
  <cp:lastModifiedBy>Колобова Светлана Викторовна</cp:lastModifiedBy>
  <cp:revision>27</cp:revision>
  <cp:lastPrinted>2025-03-03T06:45:00Z</cp:lastPrinted>
  <dcterms:created xsi:type="dcterms:W3CDTF">2025-03-03T07:56:00Z</dcterms:created>
  <dcterms:modified xsi:type="dcterms:W3CDTF">2025-09-15T07:54:00Z</dcterms:modified>
</cp:coreProperties>
</file>